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F6858" w14:textId="77777777" w:rsidR="00AD7D31" w:rsidRPr="00A031A0" w:rsidRDefault="00AD7D31" w:rsidP="008D37E0">
      <w:pPr>
        <w:pStyle w:val="Header"/>
        <w:tabs>
          <w:tab w:val="clear" w:pos="9026"/>
          <w:tab w:val="left" w:pos="7245"/>
        </w:tabs>
        <w:rPr>
          <w:sz w:val="24"/>
          <w:szCs w:val="24"/>
          <w:lang w:val="en-US"/>
        </w:rPr>
      </w:pPr>
      <w:r w:rsidRPr="00A031A0">
        <w:rPr>
          <w:sz w:val="24"/>
          <w:szCs w:val="24"/>
          <w:lang w:val="en-US"/>
        </w:rPr>
        <w:tab/>
      </w:r>
      <w:r w:rsidR="001450DC">
        <w:rPr>
          <w:sz w:val="24"/>
          <w:szCs w:val="24"/>
          <w:lang w:val="en-US"/>
        </w:rPr>
        <w:tab/>
      </w:r>
      <w:r w:rsidRPr="00A031A0">
        <w:rPr>
          <w:sz w:val="24"/>
          <w:szCs w:val="24"/>
          <w:lang w:val="en-US"/>
        </w:rPr>
        <w:tab/>
      </w:r>
    </w:p>
    <w:p w14:paraId="7902ABD1" w14:textId="5989BFAA" w:rsidR="00AD7D31" w:rsidRPr="001F109C" w:rsidRDefault="0000736C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Mr </w:t>
      </w:r>
      <w:r w:rsidR="000C3B66">
        <w:rPr>
          <w:rFonts w:asciiTheme="minorHAnsi" w:hAnsiTheme="minorHAnsi" w:cstheme="minorHAnsi"/>
          <w:sz w:val="24"/>
          <w:szCs w:val="24"/>
        </w:rPr>
        <w:t>Peter Cain MLA</w:t>
      </w:r>
    </w:p>
    <w:p w14:paraId="76866570" w14:textId="4DA657DF" w:rsidR="00AD7D31" w:rsidRPr="001F109C" w:rsidRDefault="005B1847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Chair</w:t>
      </w:r>
    </w:p>
    <w:p w14:paraId="51553801" w14:textId="77777777" w:rsidR="005B1847" w:rsidRDefault="005B1847" w:rsidP="00AD7D31">
      <w:pPr>
        <w:tabs>
          <w:tab w:val="left" w:pos="342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Standing Committee on Justice and Community Safety (Legislative Scrutiny Role)</w:t>
      </w:r>
    </w:p>
    <w:p w14:paraId="1CEE64EA" w14:textId="30A4770C" w:rsidR="00AD7D31" w:rsidRPr="001F109C" w:rsidRDefault="005B1847" w:rsidP="00AD7D31">
      <w:pPr>
        <w:tabs>
          <w:tab w:val="left" w:pos="342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ACT Legislative Assembly</w:t>
      </w:r>
      <w:r w:rsidR="00AD7D31" w:rsidRPr="001F109C">
        <w:rPr>
          <w:rFonts w:asciiTheme="minorHAnsi" w:hAnsiTheme="minorHAnsi" w:cstheme="minorHAnsi"/>
          <w:sz w:val="24"/>
          <w:szCs w:val="24"/>
        </w:rPr>
        <w:tab/>
      </w:r>
      <w:bookmarkStart w:id="0" w:name="_GoBack"/>
      <w:bookmarkEnd w:id="0"/>
    </w:p>
    <w:p w14:paraId="00A215CA" w14:textId="17688823" w:rsidR="00AD7D31" w:rsidRPr="001F109C" w:rsidRDefault="005B1847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</w:rPr>
        <w:t>GPO Box 1020</w:t>
      </w:r>
    </w:p>
    <w:p w14:paraId="652AA35F" w14:textId="22F8E04E" w:rsidR="00AD7D31" w:rsidRDefault="005B1847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CANBERRA  ACT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 1020</w:t>
      </w:r>
    </w:p>
    <w:p w14:paraId="40C1DE56" w14:textId="687B6673" w:rsidR="005B1847" w:rsidRDefault="005B1847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116487B" w14:textId="2EE77671" w:rsidR="005B1847" w:rsidRDefault="005B1847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7639071" w14:textId="0EC7D647" w:rsidR="00AD7D31" w:rsidRDefault="00AD7D31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1F109C">
        <w:rPr>
          <w:rFonts w:asciiTheme="minorHAnsi" w:hAnsiTheme="minorHAnsi" w:cstheme="minorHAnsi"/>
          <w:sz w:val="24"/>
          <w:szCs w:val="24"/>
          <w:lang w:val="en-US"/>
        </w:rPr>
        <w:t xml:space="preserve">Dear </w:t>
      </w:r>
      <w:r w:rsidR="005B1847">
        <w:rPr>
          <w:rFonts w:asciiTheme="minorHAnsi" w:hAnsiTheme="minorHAnsi" w:cstheme="minorHAnsi"/>
          <w:sz w:val="24"/>
          <w:szCs w:val="24"/>
          <w:lang w:val="en-US"/>
        </w:rPr>
        <w:t xml:space="preserve">Mr </w:t>
      </w:r>
      <w:r w:rsidR="000C3B66">
        <w:rPr>
          <w:rFonts w:asciiTheme="minorHAnsi" w:hAnsiTheme="minorHAnsi" w:cstheme="minorHAnsi"/>
          <w:sz w:val="24"/>
          <w:szCs w:val="24"/>
          <w:lang w:val="en-US"/>
        </w:rPr>
        <w:t>Cain</w:t>
      </w:r>
    </w:p>
    <w:p w14:paraId="3994A8AD" w14:textId="1717D8CE" w:rsidR="005B1847" w:rsidRDefault="005B1847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</w:p>
    <w:p w14:paraId="6EB6D9CD" w14:textId="4AB1FD83" w:rsidR="00AD7D31" w:rsidRDefault="00985856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 </w:t>
      </w:r>
      <w:r w:rsidR="0005572F">
        <w:rPr>
          <w:rFonts w:asciiTheme="minorHAnsi" w:hAnsiTheme="minorHAnsi" w:cstheme="minorHAnsi"/>
          <w:sz w:val="24"/>
          <w:szCs w:val="24"/>
        </w:rPr>
        <w:t>write in relation to</w:t>
      </w:r>
      <w:r w:rsidR="00AD7D31" w:rsidRPr="001F109C">
        <w:rPr>
          <w:rFonts w:asciiTheme="minorHAnsi" w:hAnsiTheme="minorHAnsi" w:cstheme="minorHAnsi"/>
          <w:sz w:val="24"/>
          <w:szCs w:val="24"/>
        </w:rPr>
        <w:t xml:space="preserve"> </w:t>
      </w:r>
      <w:r w:rsidR="005B1847">
        <w:rPr>
          <w:rFonts w:asciiTheme="minorHAnsi" w:hAnsiTheme="minorHAnsi" w:cstheme="minorHAnsi"/>
          <w:sz w:val="24"/>
          <w:szCs w:val="24"/>
        </w:rPr>
        <w:t xml:space="preserve">the comments made by the Standing Committee on Justice and Community Safety (Legislative Scrutiny Role) (the Committee) in its </w:t>
      </w:r>
      <w:r w:rsidR="005B1847" w:rsidRPr="005B1847">
        <w:rPr>
          <w:rFonts w:asciiTheme="minorHAnsi" w:hAnsiTheme="minorHAnsi" w:cstheme="minorHAnsi"/>
          <w:i/>
          <w:iCs/>
          <w:sz w:val="24"/>
          <w:szCs w:val="24"/>
        </w:rPr>
        <w:t>Scrutiny Report 12</w:t>
      </w:r>
      <w:r w:rsidR="005B1847">
        <w:rPr>
          <w:rFonts w:asciiTheme="minorHAnsi" w:hAnsiTheme="minorHAnsi" w:cstheme="minorHAnsi"/>
          <w:sz w:val="24"/>
          <w:szCs w:val="24"/>
        </w:rPr>
        <w:t xml:space="preserve"> published on 1 February 2022 in relation to the Road Transport Legislation Amendment Bill 2021 (No 2) (the Bill). </w:t>
      </w:r>
      <w:r w:rsidR="005601EA">
        <w:rPr>
          <w:rFonts w:asciiTheme="minorHAnsi" w:hAnsiTheme="minorHAnsi" w:cstheme="minorHAnsi"/>
          <w:sz w:val="24"/>
          <w:szCs w:val="24"/>
        </w:rPr>
        <w:t xml:space="preserve">The Committee asked for a response prior to the Bill’s debate in the Assembly. </w:t>
      </w:r>
    </w:p>
    <w:p w14:paraId="3A0F0D24" w14:textId="6E77EEA0" w:rsidR="0005572F" w:rsidRDefault="0005572F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A8AEC15" w14:textId="56C617E0" w:rsidR="00E405D0" w:rsidRDefault="0005572F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 thank the Committee for its comments on </w:t>
      </w:r>
      <w:r w:rsidR="00A21279">
        <w:rPr>
          <w:rFonts w:asciiTheme="minorHAnsi" w:hAnsiTheme="minorHAnsi" w:cstheme="minorHAnsi"/>
          <w:sz w:val="24"/>
          <w:szCs w:val="24"/>
        </w:rPr>
        <w:t xml:space="preserve">the Bill.  I note that the Committee draws to the attention of the Assembly the </w:t>
      </w:r>
      <w:r w:rsidR="00E405D0">
        <w:rPr>
          <w:rFonts w:asciiTheme="minorHAnsi" w:hAnsiTheme="minorHAnsi" w:cstheme="minorHAnsi"/>
          <w:sz w:val="24"/>
          <w:szCs w:val="24"/>
        </w:rPr>
        <w:t xml:space="preserve">concern that the presumption of innocence </w:t>
      </w:r>
      <w:r w:rsidR="00A21279">
        <w:rPr>
          <w:rFonts w:asciiTheme="minorHAnsi" w:hAnsiTheme="minorHAnsi" w:cstheme="minorHAnsi"/>
          <w:sz w:val="24"/>
          <w:szCs w:val="24"/>
        </w:rPr>
        <w:t xml:space="preserve">(section 22 </w:t>
      </w:r>
      <w:r w:rsidR="00E405D0">
        <w:rPr>
          <w:rFonts w:asciiTheme="minorHAnsi" w:hAnsiTheme="minorHAnsi" w:cstheme="minorHAnsi"/>
          <w:sz w:val="24"/>
          <w:szCs w:val="24"/>
        </w:rPr>
        <w:t>Rights in Criminal Proceedings</w:t>
      </w:r>
      <w:r w:rsidR="005601EA">
        <w:rPr>
          <w:rFonts w:asciiTheme="minorHAnsi" w:hAnsiTheme="minorHAnsi" w:cstheme="minorHAnsi"/>
          <w:sz w:val="24"/>
          <w:szCs w:val="24"/>
        </w:rPr>
        <w:t xml:space="preserve"> in the </w:t>
      </w:r>
      <w:r w:rsidR="00A21279" w:rsidRPr="00E405D0">
        <w:rPr>
          <w:rFonts w:asciiTheme="minorHAnsi" w:hAnsiTheme="minorHAnsi" w:cstheme="minorHAnsi"/>
          <w:i/>
          <w:iCs/>
          <w:sz w:val="24"/>
          <w:szCs w:val="24"/>
        </w:rPr>
        <w:t>Human Rights Act 2004</w:t>
      </w:r>
      <w:r w:rsidR="00A21279">
        <w:rPr>
          <w:rFonts w:asciiTheme="minorHAnsi" w:hAnsiTheme="minorHAnsi" w:cstheme="minorHAnsi"/>
          <w:sz w:val="24"/>
          <w:szCs w:val="24"/>
        </w:rPr>
        <w:t xml:space="preserve">) </w:t>
      </w:r>
      <w:r w:rsidR="00E405D0">
        <w:rPr>
          <w:rFonts w:asciiTheme="minorHAnsi" w:hAnsiTheme="minorHAnsi" w:cstheme="minorHAnsi"/>
          <w:sz w:val="24"/>
          <w:szCs w:val="24"/>
        </w:rPr>
        <w:t xml:space="preserve">may be limited with the </w:t>
      </w:r>
      <w:r w:rsidR="00A21279">
        <w:rPr>
          <w:rFonts w:asciiTheme="minorHAnsi" w:hAnsiTheme="minorHAnsi" w:cstheme="minorHAnsi"/>
          <w:sz w:val="24"/>
          <w:szCs w:val="24"/>
        </w:rPr>
        <w:t xml:space="preserve">introduction of </w:t>
      </w:r>
      <w:r>
        <w:rPr>
          <w:rFonts w:asciiTheme="minorHAnsi" w:hAnsiTheme="minorHAnsi" w:cstheme="minorHAnsi"/>
          <w:sz w:val="24"/>
          <w:szCs w:val="24"/>
        </w:rPr>
        <w:t>strict liability</w:t>
      </w:r>
      <w:r w:rsidR="00A21279">
        <w:rPr>
          <w:rFonts w:asciiTheme="minorHAnsi" w:hAnsiTheme="minorHAnsi" w:cstheme="minorHAnsi"/>
          <w:sz w:val="24"/>
          <w:szCs w:val="24"/>
        </w:rPr>
        <w:t xml:space="preserve"> offences</w:t>
      </w:r>
      <w:r w:rsidR="00E809A8">
        <w:rPr>
          <w:rFonts w:asciiTheme="minorHAnsi" w:hAnsiTheme="minorHAnsi" w:cstheme="minorHAnsi"/>
          <w:sz w:val="24"/>
          <w:szCs w:val="24"/>
        </w:rPr>
        <w:t xml:space="preserve">.  In particular, </w:t>
      </w:r>
      <w:r w:rsidR="0070614C">
        <w:rPr>
          <w:rFonts w:asciiTheme="minorHAnsi" w:hAnsiTheme="minorHAnsi" w:cstheme="minorHAnsi"/>
          <w:sz w:val="24"/>
          <w:szCs w:val="24"/>
        </w:rPr>
        <w:t xml:space="preserve">the Committee </w:t>
      </w:r>
      <w:r w:rsidR="00E405D0">
        <w:rPr>
          <w:rFonts w:asciiTheme="minorHAnsi" w:hAnsiTheme="minorHAnsi" w:cstheme="minorHAnsi"/>
          <w:sz w:val="24"/>
          <w:szCs w:val="24"/>
        </w:rPr>
        <w:t>request</w:t>
      </w:r>
      <w:r w:rsidR="0070614C">
        <w:rPr>
          <w:rFonts w:asciiTheme="minorHAnsi" w:hAnsiTheme="minorHAnsi" w:cstheme="minorHAnsi"/>
          <w:sz w:val="24"/>
          <w:szCs w:val="24"/>
        </w:rPr>
        <w:t>s</w:t>
      </w:r>
      <w:r w:rsidR="00E405D0">
        <w:rPr>
          <w:rFonts w:asciiTheme="minorHAnsi" w:hAnsiTheme="minorHAnsi" w:cstheme="minorHAnsi"/>
          <w:sz w:val="24"/>
          <w:szCs w:val="24"/>
        </w:rPr>
        <w:t xml:space="preserve"> further information on how individuals will be informed when they are using a road related area and subject to an amended </w:t>
      </w:r>
      <w:r w:rsidR="008A203B" w:rsidRPr="005601EA">
        <w:rPr>
          <w:rFonts w:asciiTheme="minorHAnsi" w:hAnsiTheme="minorHAnsi" w:cstheme="minorHAnsi"/>
          <w:sz w:val="24"/>
          <w:szCs w:val="24"/>
        </w:rPr>
        <w:t xml:space="preserve">section 24A </w:t>
      </w:r>
      <w:r w:rsidR="008A203B">
        <w:rPr>
          <w:rFonts w:asciiTheme="minorHAnsi" w:hAnsiTheme="minorHAnsi" w:cstheme="minorHAnsi"/>
          <w:sz w:val="24"/>
          <w:szCs w:val="24"/>
        </w:rPr>
        <w:t xml:space="preserve">of the </w:t>
      </w:r>
      <w:r w:rsidR="008A203B" w:rsidRPr="00275A24">
        <w:rPr>
          <w:rFonts w:asciiTheme="minorHAnsi" w:hAnsiTheme="minorHAnsi" w:cstheme="minorHAnsi"/>
          <w:i/>
          <w:iCs/>
          <w:sz w:val="24"/>
          <w:szCs w:val="24"/>
        </w:rPr>
        <w:t>Road Transport (Alcohol and Drugs) Act 1977</w:t>
      </w:r>
      <w:r w:rsidR="008A203B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8A203B">
        <w:rPr>
          <w:rFonts w:asciiTheme="minorHAnsi" w:hAnsiTheme="minorHAnsi" w:cstheme="minorHAnsi"/>
          <w:sz w:val="24"/>
          <w:szCs w:val="24"/>
        </w:rPr>
        <w:t>(Alcohol and Drugs Act) proposed in the Bill</w:t>
      </w:r>
      <w:r w:rsidR="00E405D0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0E8A3491" w14:textId="7BF74B35" w:rsidR="00E405D0" w:rsidRDefault="00E405D0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50A8B90" w14:textId="27E39BC6" w:rsidR="00447ADE" w:rsidRDefault="005601EA" w:rsidP="005601E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1" w:name="_Hlk96071801"/>
      <w:r w:rsidRPr="005601EA">
        <w:rPr>
          <w:rFonts w:asciiTheme="minorHAnsi" w:hAnsiTheme="minorHAnsi" w:cstheme="minorHAnsi"/>
          <w:sz w:val="24"/>
          <w:szCs w:val="24"/>
        </w:rPr>
        <w:t xml:space="preserve">As the </w:t>
      </w:r>
      <w:r>
        <w:rPr>
          <w:rFonts w:asciiTheme="minorHAnsi" w:hAnsiTheme="minorHAnsi" w:cstheme="minorHAnsi"/>
          <w:sz w:val="24"/>
          <w:szCs w:val="24"/>
        </w:rPr>
        <w:t>current</w:t>
      </w:r>
      <w:r w:rsidRPr="005601EA">
        <w:rPr>
          <w:rFonts w:asciiTheme="minorHAnsi" w:hAnsiTheme="minorHAnsi" w:cstheme="minorHAnsi"/>
          <w:sz w:val="24"/>
          <w:szCs w:val="24"/>
        </w:rPr>
        <w:t xml:space="preserve"> </w:t>
      </w:r>
      <w:r w:rsidR="005865BE">
        <w:rPr>
          <w:rFonts w:asciiTheme="minorHAnsi" w:hAnsiTheme="minorHAnsi" w:cstheme="minorHAnsi"/>
          <w:sz w:val="24"/>
          <w:szCs w:val="24"/>
        </w:rPr>
        <w:t>section 24A in the Alcohol and Drugs Act</w:t>
      </w:r>
      <w:r w:rsidRPr="005601EA">
        <w:rPr>
          <w:rFonts w:asciiTheme="minorHAnsi" w:hAnsiTheme="minorHAnsi" w:cstheme="minorHAnsi"/>
          <w:sz w:val="24"/>
          <w:szCs w:val="24"/>
        </w:rPr>
        <w:t xml:space="preserve"> was enacted before the </w:t>
      </w:r>
      <w:r w:rsidRPr="005601EA">
        <w:rPr>
          <w:rFonts w:asciiTheme="minorHAnsi" w:hAnsiTheme="minorHAnsi" w:cstheme="minorHAnsi"/>
          <w:i/>
          <w:iCs/>
          <w:sz w:val="24"/>
          <w:szCs w:val="24"/>
        </w:rPr>
        <w:t>Criminal Code 2002</w:t>
      </w:r>
      <w:r w:rsidRPr="005601EA">
        <w:rPr>
          <w:rFonts w:asciiTheme="minorHAnsi" w:hAnsiTheme="minorHAnsi" w:cstheme="minorHAnsi"/>
          <w:sz w:val="24"/>
          <w:szCs w:val="24"/>
        </w:rPr>
        <w:t xml:space="preserve">, the common law applied to its interpretation.  With its remaking of section 24A </w:t>
      </w:r>
      <w:r w:rsidR="005865BE">
        <w:rPr>
          <w:rFonts w:asciiTheme="minorHAnsi" w:hAnsiTheme="minorHAnsi" w:cstheme="minorHAnsi"/>
          <w:sz w:val="24"/>
          <w:szCs w:val="24"/>
        </w:rPr>
        <w:t xml:space="preserve">in the Alcohol and Drugs Act </w:t>
      </w:r>
      <w:r w:rsidRPr="005601EA">
        <w:rPr>
          <w:rFonts w:asciiTheme="minorHAnsi" w:hAnsiTheme="minorHAnsi" w:cstheme="minorHAnsi"/>
          <w:sz w:val="24"/>
          <w:szCs w:val="24"/>
        </w:rPr>
        <w:t>by th</w:t>
      </w:r>
      <w:r w:rsidR="005865BE">
        <w:rPr>
          <w:rFonts w:asciiTheme="minorHAnsi" w:hAnsiTheme="minorHAnsi" w:cstheme="minorHAnsi"/>
          <w:sz w:val="24"/>
          <w:szCs w:val="24"/>
        </w:rPr>
        <w:t>e</w:t>
      </w:r>
      <w:r w:rsidRPr="005601EA">
        <w:rPr>
          <w:rFonts w:asciiTheme="minorHAnsi" w:hAnsiTheme="minorHAnsi" w:cstheme="minorHAnsi"/>
          <w:sz w:val="24"/>
          <w:szCs w:val="24"/>
        </w:rPr>
        <w:t xml:space="preserve"> Bill, the </w:t>
      </w:r>
      <w:r w:rsidRPr="005601EA">
        <w:rPr>
          <w:rFonts w:asciiTheme="minorHAnsi" w:hAnsiTheme="minorHAnsi" w:cstheme="minorHAnsi"/>
          <w:i/>
          <w:iCs/>
          <w:sz w:val="24"/>
          <w:szCs w:val="24"/>
        </w:rPr>
        <w:t>Criminal Code 2002</w:t>
      </w:r>
      <w:r w:rsidRPr="005601EA">
        <w:rPr>
          <w:rFonts w:asciiTheme="minorHAnsi" w:hAnsiTheme="minorHAnsi" w:cstheme="minorHAnsi"/>
          <w:sz w:val="24"/>
          <w:szCs w:val="24"/>
        </w:rPr>
        <w:t xml:space="preserve"> will now apply to this offence.  </w:t>
      </w:r>
      <w:r w:rsidR="00971901">
        <w:rPr>
          <w:rFonts w:asciiTheme="minorHAnsi" w:hAnsiTheme="minorHAnsi" w:cstheme="minorHAnsi"/>
          <w:sz w:val="24"/>
          <w:szCs w:val="24"/>
        </w:rPr>
        <w:t>S</w:t>
      </w:r>
      <w:r w:rsidRPr="005601EA">
        <w:rPr>
          <w:rFonts w:asciiTheme="minorHAnsi" w:hAnsiTheme="minorHAnsi" w:cstheme="minorHAnsi"/>
          <w:sz w:val="24"/>
          <w:szCs w:val="24"/>
        </w:rPr>
        <w:t>imilar drink driving offences have previously been interpreted as strict liability</w:t>
      </w:r>
      <w:r w:rsidR="00971901">
        <w:rPr>
          <w:rFonts w:asciiTheme="minorHAnsi" w:hAnsiTheme="minorHAnsi" w:cstheme="minorHAnsi"/>
          <w:sz w:val="24"/>
          <w:szCs w:val="24"/>
        </w:rPr>
        <w:t xml:space="preserve"> </w:t>
      </w:r>
      <w:r w:rsidR="00B3549F">
        <w:rPr>
          <w:rFonts w:asciiTheme="minorHAnsi" w:hAnsiTheme="minorHAnsi" w:cstheme="minorHAnsi"/>
          <w:sz w:val="24"/>
          <w:szCs w:val="24"/>
        </w:rPr>
        <w:t xml:space="preserve">by the courts </w:t>
      </w:r>
      <w:r w:rsidR="00447ADE">
        <w:rPr>
          <w:rFonts w:asciiTheme="minorHAnsi" w:hAnsiTheme="minorHAnsi" w:cstheme="minorHAnsi"/>
          <w:sz w:val="24"/>
          <w:szCs w:val="24"/>
        </w:rPr>
        <w:t>and</w:t>
      </w:r>
      <w:r w:rsidRPr="005601EA">
        <w:rPr>
          <w:rFonts w:asciiTheme="minorHAnsi" w:hAnsiTheme="minorHAnsi" w:cstheme="minorHAnsi"/>
          <w:sz w:val="24"/>
          <w:szCs w:val="24"/>
        </w:rPr>
        <w:t xml:space="preserve"> the </w:t>
      </w:r>
      <w:r w:rsidR="00971901">
        <w:rPr>
          <w:rFonts w:asciiTheme="minorHAnsi" w:hAnsiTheme="minorHAnsi" w:cstheme="minorHAnsi"/>
          <w:sz w:val="24"/>
          <w:szCs w:val="24"/>
        </w:rPr>
        <w:t xml:space="preserve">remade </w:t>
      </w:r>
      <w:r w:rsidRPr="005601EA">
        <w:rPr>
          <w:rFonts w:asciiTheme="minorHAnsi" w:hAnsiTheme="minorHAnsi" w:cstheme="minorHAnsi"/>
          <w:sz w:val="24"/>
          <w:szCs w:val="24"/>
        </w:rPr>
        <w:t xml:space="preserve">offence will also apply strict liability. </w:t>
      </w:r>
      <w:r w:rsidR="002F6012">
        <w:rPr>
          <w:rFonts w:asciiTheme="minorHAnsi" w:hAnsiTheme="minorHAnsi" w:cstheme="minorHAnsi"/>
          <w:sz w:val="24"/>
          <w:szCs w:val="24"/>
        </w:rPr>
        <w:t>This is considered reasonable given t</w:t>
      </w:r>
      <w:r w:rsidR="002F6012" w:rsidRPr="008A4B0C">
        <w:rPr>
          <w:rFonts w:asciiTheme="minorHAnsi" w:hAnsiTheme="minorHAnsi" w:cstheme="minorHAnsi"/>
          <w:sz w:val="24"/>
          <w:szCs w:val="24"/>
        </w:rPr>
        <w:t>he significant risk drink and drug driving behaviour poses to all road users</w:t>
      </w:r>
      <w:r w:rsidR="002F601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721F394" w14:textId="77777777" w:rsidR="00447ADE" w:rsidRDefault="00447ADE" w:rsidP="005601E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5F03E1A" w14:textId="5AE9BAA2" w:rsidR="005601EA" w:rsidRPr="005601EA" w:rsidRDefault="00447ADE" w:rsidP="005601E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remade section 24A of the Alcohol and Drugs Act</w:t>
      </w:r>
      <w:r w:rsidR="002F6012">
        <w:rPr>
          <w:rFonts w:asciiTheme="minorHAnsi" w:hAnsiTheme="minorHAnsi" w:cstheme="minorHAnsi"/>
          <w:sz w:val="24"/>
          <w:szCs w:val="24"/>
        </w:rPr>
        <w:t xml:space="preserve"> supports Government’s commitment to Vision Zero given its purpose to protect road users from serious and fatal injury.</w:t>
      </w:r>
      <w:r w:rsidR="00F01FB6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2F6012" w:rsidRPr="002F6012">
        <w:rPr>
          <w:rFonts w:asciiTheme="minorHAnsi" w:hAnsiTheme="minorHAnsi" w:cstheme="minorHAnsi"/>
          <w:sz w:val="24"/>
          <w:szCs w:val="24"/>
        </w:rPr>
        <w:t>Introducing a mental element for these offences would</w:t>
      </w:r>
      <w:r w:rsidR="002F6012">
        <w:rPr>
          <w:rFonts w:asciiTheme="minorHAnsi" w:hAnsiTheme="minorHAnsi" w:cstheme="minorHAnsi"/>
          <w:sz w:val="24"/>
          <w:szCs w:val="24"/>
        </w:rPr>
        <w:t xml:space="preserve"> </w:t>
      </w:r>
      <w:r w:rsidR="002F6012" w:rsidRPr="002F6012">
        <w:rPr>
          <w:rFonts w:asciiTheme="minorHAnsi" w:hAnsiTheme="minorHAnsi" w:cstheme="minorHAnsi"/>
          <w:sz w:val="24"/>
          <w:szCs w:val="24"/>
        </w:rPr>
        <w:t>significantly</w:t>
      </w:r>
      <w:r w:rsidR="00A43871">
        <w:rPr>
          <w:rFonts w:asciiTheme="minorHAnsi" w:hAnsiTheme="minorHAnsi" w:cstheme="minorHAnsi"/>
          <w:sz w:val="24"/>
          <w:szCs w:val="24"/>
        </w:rPr>
        <w:t xml:space="preserve"> </w:t>
      </w:r>
      <w:r w:rsidR="002F6012" w:rsidRPr="002F6012">
        <w:rPr>
          <w:rFonts w:asciiTheme="minorHAnsi" w:hAnsiTheme="minorHAnsi" w:cstheme="minorHAnsi"/>
          <w:sz w:val="24"/>
          <w:szCs w:val="24"/>
        </w:rPr>
        <w:t>affect</w:t>
      </w:r>
      <w:r w:rsidR="00A43871">
        <w:rPr>
          <w:rFonts w:asciiTheme="minorHAnsi" w:hAnsiTheme="minorHAnsi" w:cstheme="minorHAnsi"/>
          <w:sz w:val="24"/>
          <w:szCs w:val="24"/>
        </w:rPr>
        <w:t xml:space="preserve"> </w:t>
      </w:r>
      <w:r w:rsidR="002F6012" w:rsidRPr="002F6012">
        <w:rPr>
          <w:rFonts w:asciiTheme="minorHAnsi" w:hAnsiTheme="minorHAnsi" w:cstheme="minorHAnsi"/>
          <w:sz w:val="24"/>
          <w:szCs w:val="24"/>
        </w:rPr>
        <w:t>the operation</w:t>
      </w:r>
      <w:r w:rsidR="00A43871">
        <w:rPr>
          <w:rFonts w:asciiTheme="minorHAnsi" w:hAnsiTheme="minorHAnsi" w:cstheme="minorHAnsi"/>
          <w:sz w:val="24"/>
          <w:szCs w:val="24"/>
        </w:rPr>
        <w:t xml:space="preserve"> </w:t>
      </w:r>
      <w:r w:rsidR="002F6012" w:rsidRPr="002F6012">
        <w:rPr>
          <w:rFonts w:asciiTheme="minorHAnsi" w:hAnsiTheme="minorHAnsi" w:cstheme="minorHAnsi"/>
          <w:sz w:val="24"/>
          <w:szCs w:val="24"/>
        </w:rPr>
        <w:t>of these offences</w:t>
      </w:r>
      <w:r w:rsidR="00A43871">
        <w:rPr>
          <w:rFonts w:asciiTheme="minorHAnsi" w:hAnsiTheme="minorHAnsi" w:cstheme="minorHAnsi"/>
          <w:sz w:val="24"/>
          <w:szCs w:val="24"/>
        </w:rPr>
        <w:t xml:space="preserve"> </w:t>
      </w:r>
      <w:r w:rsidR="002F6012" w:rsidRPr="002F6012">
        <w:rPr>
          <w:rFonts w:asciiTheme="minorHAnsi" w:hAnsiTheme="minorHAnsi" w:cstheme="minorHAnsi"/>
          <w:sz w:val="24"/>
          <w:szCs w:val="24"/>
        </w:rPr>
        <w:t>and</w:t>
      </w:r>
      <w:r w:rsidR="00A43871">
        <w:rPr>
          <w:rFonts w:asciiTheme="minorHAnsi" w:hAnsiTheme="minorHAnsi" w:cstheme="minorHAnsi"/>
          <w:sz w:val="24"/>
          <w:szCs w:val="24"/>
        </w:rPr>
        <w:t xml:space="preserve"> </w:t>
      </w:r>
      <w:r w:rsidR="002F6012" w:rsidRPr="002F6012">
        <w:rPr>
          <w:rFonts w:asciiTheme="minorHAnsi" w:hAnsiTheme="minorHAnsi" w:cstheme="minorHAnsi"/>
          <w:sz w:val="24"/>
          <w:szCs w:val="24"/>
        </w:rPr>
        <w:t xml:space="preserve">would not </w:t>
      </w:r>
      <w:proofErr w:type="gramStart"/>
      <w:r w:rsidR="002F6012" w:rsidRPr="002F6012">
        <w:rPr>
          <w:rFonts w:asciiTheme="minorHAnsi" w:hAnsiTheme="minorHAnsi" w:cstheme="minorHAnsi"/>
          <w:sz w:val="24"/>
          <w:szCs w:val="24"/>
        </w:rPr>
        <w:lastRenderedPageBreak/>
        <w:t>achieve</w:t>
      </w:r>
      <w:proofErr w:type="gramEnd"/>
      <w:r w:rsidR="002F6012" w:rsidRPr="002F6012">
        <w:rPr>
          <w:rFonts w:asciiTheme="minorHAnsi" w:hAnsiTheme="minorHAnsi" w:cstheme="minorHAnsi"/>
          <w:sz w:val="24"/>
          <w:szCs w:val="24"/>
        </w:rPr>
        <w:t xml:space="preserve"> the legitimate purpose of protecting</w:t>
      </w:r>
      <w:r w:rsidR="00A43871">
        <w:rPr>
          <w:rFonts w:asciiTheme="minorHAnsi" w:hAnsiTheme="minorHAnsi" w:cstheme="minorHAnsi"/>
          <w:sz w:val="24"/>
          <w:szCs w:val="24"/>
        </w:rPr>
        <w:t xml:space="preserve"> </w:t>
      </w:r>
      <w:r w:rsidR="002F6012" w:rsidRPr="002F6012">
        <w:rPr>
          <w:rFonts w:asciiTheme="minorHAnsi" w:hAnsiTheme="minorHAnsi" w:cstheme="minorHAnsi"/>
          <w:sz w:val="24"/>
          <w:szCs w:val="24"/>
        </w:rPr>
        <w:t>the public from the dangers posed by</w:t>
      </w:r>
      <w:r w:rsidR="00A43871">
        <w:rPr>
          <w:rFonts w:asciiTheme="minorHAnsi" w:hAnsiTheme="minorHAnsi" w:cstheme="minorHAnsi"/>
          <w:sz w:val="24"/>
          <w:szCs w:val="24"/>
        </w:rPr>
        <w:t xml:space="preserve"> </w:t>
      </w:r>
      <w:r w:rsidR="002F6012" w:rsidRPr="002F6012">
        <w:rPr>
          <w:rFonts w:asciiTheme="minorHAnsi" w:hAnsiTheme="minorHAnsi" w:cstheme="minorHAnsi"/>
          <w:sz w:val="24"/>
          <w:szCs w:val="24"/>
        </w:rPr>
        <w:t>drink and drug</w:t>
      </w:r>
      <w:r w:rsidR="00A43871">
        <w:rPr>
          <w:rFonts w:asciiTheme="minorHAnsi" w:hAnsiTheme="minorHAnsi" w:cstheme="minorHAnsi"/>
          <w:sz w:val="24"/>
          <w:szCs w:val="24"/>
        </w:rPr>
        <w:t xml:space="preserve"> </w:t>
      </w:r>
      <w:r w:rsidR="002F6012" w:rsidRPr="002F6012">
        <w:rPr>
          <w:rFonts w:asciiTheme="minorHAnsi" w:hAnsiTheme="minorHAnsi" w:cstheme="minorHAnsi"/>
          <w:sz w:val="24"/>
          <w:szCs w:val="24"/>
        </w:rPr>
        <w:t>driving, irrelevant of the</w:t>
      </w:r>
      <w:r w:rsidR="00A43871">
        <w:rPr>
          <w:rFonts w:asciiTheme="minorHAnsi" w:hAnsiTheme="minorHAnsi" w:cstheme="minorHAnsi"/>
          <w:sz w:val="24"/>
          <w:szCs w:val="24"/>
        </w:rPr>
        <w:t xml:space="preserve"> </w:t>
      </w:r>
      <w:r w:rsidR="002F6012" w:rsidRPr="002F6012">
        <w:rPr>
          <w:rFonts w:asciiTheme="minorHAnsi" w:hAnsiTheme="minorHAnsi" w:cstheme="minorHAnsi"/>
          <w:sz w:val="24"/>
          <w:szCs w:val="24"/>
        </w:rPr>
        <w:t>transport modes and</w:t>
      </w:r>
      <w:r w:rsidR="00A43871">
        <w:rPr>
          <w:rFonts w:asciiTheme="minorHAnsi" w:hAnsiTheme="minorHAnsi" w:cstheme="minorHAnsi"/>
          <w:sz w:val="24"/>
          <w:szCs w:val="24"/>
        </w:rPr>
        <w:t xml:space="preserve"> </w:t>
      </w:r>
      <w:r w:rsidR="002F6012" w:rsidRPr="002F6012">
        <w:rPr>
          <w:rFonts w:asciiTheme="minorHAnsi" w:hAnsiTheme="minorHAnsi" w:cstheme="minorHAnsi"/>
          <w:sz w:val="24"/>
          <w:szCs w:val="24"/>
        </w:rPr>
        <w:t>the</w:t>
      </w:r>
      <w:r w:rsidR="00A43871">
        <w:rPr>
          <w:rFonts w:asciiTheme="minorHAnsi" w:hAnsiTheme="minorHAnsi" w:cstheme="minorHAnsi"/>
          <w:sz w:val="24"/>
          <w:szCs w:val="24"/>
        </w:rPr>
        <w:t xml:space="preserve"> </w:t>
      </w:r>
      <w:r w:rsidR="002F6012" w:rsidRPr="002F6012">
        <w:rPr>
          <w:rFonts w:asciiTheme="minorHAnsi" w:hAnsiTheme="minorHAnsi" w:cstheme="minorHAnsi"/>
          <w:sz w:val="24"/>
          <w:szCs w:val="24"/>
        </w:rPr>
        <w:t>part of the road network</w:t>
      </w:r>
      <w:r w:rsidR="00A43871">
        <w:rPr>
          <w:rFonts w:asciiTheme="minorHAnsi" w:hAnsiTheme="minorHAnsi" w:cstheme="minorHAnsi"/>
          <w:sz w:val="24"/>
          <w:szCs w:val="24"/>
        </w:rPr>
        <w:t xml:space="preserve"> </w:t>
      </w:r>
      <w:r w:rsidR="002F6012" w:rsidRPr="002F6012">
        <w:rPr>
          <w:rFonts w:asciiTheme="minorHAnsi" w:hAnsiTheme="minorHAnsi" w:cstheme="minorHAnsi"/>
          <w:sz w:val="24"/>
          <w:szCs w:val="24"/>
        </w:rPr>
        <w:t>being used.</w:t>
      </w:r>
    </w:p>
    <w:p w14:paraId="20A2E85A" w14:textId="77777777" w:rsidR="00670233" w:rsidRDefault="00670233" w:rsidP="008B753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64CDC51" w14:textId="2FFC96ED" w:rsidR="007C0E1E" w:rsidRDefault="00670233" w:rsidP="009A614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One </w:t>
      </w:r>
      <w:r w:rsidRPr="008901A6">
        <w:rPr>
          <w:rFonts w:asciiTheme="minorHAnsi" w:hAnsiTheme="minorHAnsi" w:cstheme="minorHAnsi"/>
          <w:sz w:val="24"/>
          <w:szCs w:val="24"/>
        </w:rPr>
        <w:t xml:space="preserve">of the key focus areas of the </w:t>
      </w:r>
      <w:r w:rsidRPr="008901A6">
        <w:rPr>
          <w:rFonts w:asciiTheme="minorHAnsi" w:hAnsiTheme="minorHAnsi" w:cstheme="minorHAnsi"/>
          <w:i/>
          <w:iCs/>
          <w:sz w:val="24"/>
          <w:szCs w:val="24"/>
        </w:rPr>
        <w:t>ACT Road Safety Action Plan 2020-2023</w:t>
      </w:r>
      <w:r>
        <w:rPr>
          <w:rFonts w:asciiTheme="minorHAnsi" w:hAnsiTheme="minorHAnsi" w:cstheme="minorHAnsi"/>
          <w:sz w:val="24"/>
          <w:szCs w:val="24"/>
        </w:rPr>
        <w:t xml:space="preserve"> is </w:t>
      </w:r>
      <w:r w:rsidR="00901A0A">
        <w:rPr>
          <w:rFonts w:asciiTheme="minorHAnsi" w:hAnsiTheme="minorHAnsi" w:cstheme="minorHAnsi"/>
          <w:sz w:val="24"/>
          <w:szCs w:val="24"/>
        </w:rPr>
        <w:t>to reduce</w:t>
      </w:r>
      <w:r>
        <w:rPr>
          <w:rFonts w:asciiTheme="minorHAnsi" w:hAnsiTheme="minorHAnsi" w:cstheme="minorHAnsi"/>
          <w:sz w:val="24"/>
          <w:szCs w:val="24"/>
        </w:rPr>
        <w:t xml:space="preserve"> the high road trauma of vulnerable road users</w:t>
      </w:r>
      <w:r w:rsidRPr="005B4D81">
        <w:rPr>
          <w:rFonts w:asciiTheme="minorHAnsi" w:hAnsiTheme="minorHAnsi" w:cstheme="minorHAnsi"/>
          <w:sz w:val="24"/>
          <w:szCs w:val="24"/>
        </w:rPr>
        <w:t xml:space="preserve">.  </w:t>
      </w:r>
      <w:r w:rsidR="005B4D81">
        <w:rPr>
          <w:rFonts w:asciiTheme="minorHAnsi" w:hAnsiTheme="minorHAnsi" w:cstheme="minorHAnsi"/>
          <w:sz w:val="24"/>
          <w:szCs w:val="24"/>
        </w:rPr>
        <w:t>U</w:t>
      </w:r>
      <w:r w:rsidR="005B4D81" w:rsidRPr="00670233">
        <w:rPr>
          <w:rFonts w:asciiTheme="minorHAnsi" w:hAnsiTheme="minorHAnsi" w:cstheme="minorHAnsi"/>
          <w:sz w:val="24"/>
          <w:szCs w:val="24"/>
        </w:rPr>
        <w:t>nsafe behaviours</w:t>
      </w:r>
      <w:r w:rsidR="005B4D81">
        <w:rPr>
          <w:rFonts w:asciiTheme="minorHAnsi" w:hAnsiTheme="minorHAnsi" w:cstheme="minorHAnsi"/>
          <w:sz w:val="24"/>
          <w:szCs w:val="24"/>
        </w:rPr>
        <w:t xml:space="preserve"> by people who are intoxicated or under the influence of a drug</w:t>
      </w:r>
      <w:r w:rsidR="005B4D81" w:rsidRPr="00670233">
        <w:rPr>
          <w:rFonts w:asciiTheme="minorHAnsi" w:hAnsiTheme="minorHAnsi" w:cstheme="minorHAnsi"/>
          <w:sz w:val="24"/>
          <w:szCs w:val="24"/>
        </w:rPr>
        <w:t xml:space="preserve"> on roads and road related area</w:t>
      </w:r>
      <w:r w:rsidR="005B4D81">
        <w:rPr>
          <w:rFonts w:asciiTheme="minorHAnsi" w:hAnsiTheme="minorHAnsi" w:cstheme="minorHAnsi"/>
          <w:sz w:val="24"/>
          <w:szCs w:val="24"/>
        </w:rPr>
        <w:t xml:space="preserve">s, including vulnerable road users, is actively discouraged by the ACT </w:t>
      </w:r>
      <w:r w:rsidR="007C0E1E">
        <w:rPr>
          <w:rFonts w:asciiTheme="minorHAnsi" w:hAnsiTheme="minorHAnsi" w:cstheme="minorHAnsi"/>
          <w:sz w:val="24"/>
          <w:szCs w:val="24"/>
        </w:rPr>
        <w:t>Government.  C</w:t>
      </w:r>
      <w:r w:rsidR="007C0E1E" w:rsidRPr="00430F7A">
        <w:rPr>
          <w:rFonts w:asciiTheme="minorHAnsi" w:hAnsiTheme="minorHAnsi" w:cstheme="minorHAnsi"/>
          <w:sz w:val="24"/>
          <w:szCs w:val="24"/>
        </w:rPr>
        <w:t>ommunication campaigns</w:t>
      </w:r>
      <w:r w:rsidR="007C0E1E">
        <w:rPr>
          <w:rFonts w:asciiTheme="minorHAnsi" w:hAnsiTheme="minorHAnsi" w:cstheme="minorHAnsi"/>
          <w:sz w:val="24"/>
          <w:szCs w:val="24"/>
        </w:rPr>
        <w:t xml:space="preserve"> </w:t>
      </w:r>
      <w:r w:rsidR="0024559B">
        <w:rPr>
          <w:rFonts w:asciiTheme="minorHAnsi" w:hAnsiTheme="minorHAnsi" w:cstheme="minorHAnsi"/>
          <w:sz w:val="24"/>
          <w:szCs w:val="24"/>
        </w:rPr>
        <w:t xml:space="preserve">have </w:t>
      </w:r>
      <w:r w:rsidR="007C0E1E">
        <w:rPr>
          <w:rFonts w:asciiTheme="minorHAnsi" w:hAnsiTheme="minorHAnsi" w:cstheme="minorHAnsi"/>
          <w:sz w:val="24"/>
          <w:szCs w:val="24"/>
        </w:rPr>
        <w:t>inform</w:t>
      </w:r>
      <w:r w:rsidR="0024559B">
        <w:rPr>
          <w:rFonts w:asciiTheme="minorHAnsi" w:hAnsiTheme="minorHAnsi" w:cstheme="minorHAnsi"/>
          <w:sz w:val="24"/>
          <w:szCs w:val="24"/>
        </w:rPr>
        <w:t xml:space="preserve">ed </w:t>
      </w:r>
      <w:r w:rsidR="007C0E1E" w:rsidRPr="00430F7A">
        <w:rPr>
          <w:rFonts w:asciiTheme="minorHAnsi" w:hAnsiTheme="minorHAnsi" w:cstheme="minorHAnsi"/>
          <w:sz w:val="24"/>
          <w:szCs w:val="24"/>
        </w:rPr>
        <w:t xml:space="preserve">users </w:t>
      </w:r>
      <w:r w:rsidR="007C0E1E">
        <w:rPr>
          <w:rFonts w:asciiTheme="minorHAnsi" w:hAnsiTheme="minorHAnsi" w:cstheme="minorHAnsi"/>
          <w:sz w:val="24"/>
          <w:szCs w:val="24"/>
        </w:rPr>
        <w:t xml:space="preserve">of personal mobility devices that they </w:t>
      </w:r>
      <w:r w:rsidR="007C0E1E" w:rsidRPr="00430F7A">
        <w:rPr>
          <w:rFonts w:asciiTheme="minorHAnsi" w:hAnsiTheme="minorHAnsi" w:cstheme="minorHAnsi"/>
          <w:sz w:val="24"/>
          <w:szCs w:val="24"/>
        </w:rPr>
        <w:t>should not ride under the influence of alcohol or drugs</w:t>
      </w:r>
      <w:r w:rsidR="00787D19">
        <w:rPr>
          <w:rFonts w:asciiTheme="minorHAnsi" w:hAnsiTheme="minorHAnsi" w:cstheme="minorHAnsi"/>
          <w:sz w:val="24"/>
          <w:szCs w:val="24"/>
        </w:rPr>
        <w:t xml:space="preserve"> and </w:t>
      </w:r>
      <w:r w:rsidR="0024559B">
        <w:rPr>
          <w:rFonts w:asciiTheme="minorHAnsi" w:hAnsiTheme="minorHAnsi" w:cstheme="minorHAnsi"/>
          <w:sz w:val="24"/>
          <w:szCs w:val="24"/>
        </w:rPr>
        <w:t>these devices should</w:t>
      </w:r>
      <w:r w:rsidR="00787D19">
        <w:rPr>
          <w:rFonts w:asciiTheme="minorHAnsi" w:hAnsiTheme="minorHAnsi" w:cstheme="minorHAnsi"/>
          <w:sz w:val="24"/>
          <w:szCs w:val="24"/>
        </w:rPr>
        <w:t xml:space="preserve"> not be considered an alternative mode of transport to a motor vehicle in these circumstances</w:t>
      </w:r>
      <w:r w:rsidR="007C0E1E">
        <w:rPr>
          <w:rFonts w:asciiTheme="minorHAnsi" w:hAnsiTheme="minorHAnsi" w:cstheme="minorHAnsi"/>
          <w:sz w:val="24"/>
          <w:szCs w:val="24"/>
        </w:rPr>
        <w:t xml:space="preserve">.  </w:t>
      </w:r>
      <w:r w:rsidR="0024559B">
        <w:rPr>
          <w:rFonts w:asciiTheme="minorHAnsi" w:hAnsiTheme="minorHAnsi" w:cstheme="minorHAnsi"/>
          <w:sz w:val="24"/>
          <w:szCs w:val="24"/>
        </w:rPr>
        <w:t>Additionally, it is currently an</w:t>
      </w:r>
      <w:r w:rsidR="007C0E1E">
        <w:rPr>
          <w:rFonts w:asciiTheme="minorHAnsi" w:hAnsiTheme="minorHAnsi" w:cstheme="minorHAnsi"/>
          <w:sz w:val="24"/>
          <w:szCs w:val="24"/>
        </w:rPr>
        <w:t xml:space="preserve"> offence </w:t>
      </w:r>
      <w:r w:rsidR="0080488F">
        <w:rPr>
          <w:rFonts w:asciiTheme="minorHAnsi" w:hAnsiTheme="minorHAnsi" w:cstheme="minorHAnsi"/>
          <w:sz w:val="24"/>
          <w:szCs w:val="24"/>
        </w:rPr>
        <w:t>to ride a</w:t>
      </w:r>
      <w:r w:rsidR="007C0E1E">
        <w:rPr>
          <w:rFonts w:asciiTheme="minorHAnsi" w:hAnsiTheme="minorHAnsi" w:cstheme="minorHAnsi"/>
          <w:sz w:val="24"/>
          <w:szCs w:val="24"/>
        </w:rPr>
        <w:t xml:space="preserve"> personal mobility device or bicycle on a road while </w:t>
      </w:r>
      <w:r w:rsidR="007C0E1E" w:rsidRPr="007C0E1E">
        <w:rPr>
          <w:rFonts w:asciiTheme="minorHAnsi" w:hAnsiTheme="minorHAnsi" w:cstheme="minorHAnsi"/>
          <w:sz w:val="24"/>
          <w:szCs w:val="24"/>
        </w:rPr>
        <w:t>under the influence of alcohol or a drug</w:t>
      </w:r>
      <w:r w:rsidR="007C0E1E">
        <w:rPr>
          <w:rFonts w:asciiTheme="minorHAnsi" w:hAnsiTheme="minorHAnsi" w:cstheme="minorHAnsi"/>
          <w:sz w:val="24"/>
          <w:szCs w:val="24"/>
        </w:rPr>
        <w:t>.</w:t>
      </w:r>
    </w:p>
    <w:p w14:paraId="6BE69730" w14:textId="77777777" w:rsidR="0080488F" w:rsidRDefault="0080488F" w:rsidP="009A614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E604A40" w14:textId="652C55EA" w:rsidR="0080488F" w:rsidRDefault="00787D19" w:rsidP="009A614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Should</w:t>
      </w:r>
      <w:r w:rsidR="0080488F">
        <w:rPr>
          <w:rFonts w:asciiTheme="minorHAnsi" w:hAnsiTheme="minorHAnsi" w:cstheme="minorHAnsi"/>
          <w:sz w:val="24"/>
          <w:szCs w:val="24"/>
        </w:rPr>
        <w:t xml:space="preserve"> the </w:t>
      </w:r>
      <w:r w:rsidR="00F01FB6">
        <w:rPr>
          <w:rFonts w:asciiTheme="minorHAnsi" w:hAnsiTheme="minorHAnsi" w:cstheme="minorHAnsi"/>
          <w:sz w:val="24"/>
          <w:szCs w:val="24"/>
        </w:rPr>
        <w:t>Assembly pass</w:t>
      </w:r>
      <w:r w:rsidR="0080488F">
        <w:rPr>
          <w:rFonts w:asciiTheme="minorHAnsi" w:hAnsiTheme="minorHAnsi" w:cstheme="minorHAnsi"/>
          <w:sz w:val="24"/>
          <w:szCs w:val="24"/>
        </w:rPr>
        <w:t xml:space="preserve"> the </w:t>
      </w:r>
      <w:r w:rsidR="00F01FB6">
        <w:rPr>
          <w:rFonts w:asciiTheme="minorHAnsi" w:hAnsiTheme="minorHAnsi" w:cstheme="minorHAnsi"/>
          <w:sz w:val="24"/>
          <w:szCs w:val="24"/>
        </w:rPr>
        <w:t>Bill,</w:t>
      </w:r>
      <w:r w:rsidR="0080488F" w:rsidRPr="0080488F">
        <w:rPr>
          <w:rFonts w:asciiTheme="minorHAnsi" w:hAnsiTheme="minorHAnsi" w:cstheme="minorHAnsi"/>
          <w:sz w:val="24"/>
          <w:szCs w:val="24"/>
        </w:rPr>
        <w:t xml:space="preserve"> </w:t>
      </w:r>
      <w:r w:rsidR="0080488F">
        <w:rPr>
          <w:rFonts w:asciiTheme="minorHAnsi" w:hAnsiTheme="minorHAnsi" w:cstheme="minorHAnsi"/>
          <w:sz w:val="24"/>
          <w:szCs w:val="24"/>
        </w:rPr>
        <w:t>the community will be informed of these changes through</w:t>
      </w:r>
      <w:r w:rsidR="002E4AEC">
        <w:rPr>
          <w:rFonts w:asciiTheme="minorHAnsi" w:hAnsiTheme="minorHAnsi" w:cstheme="minorHAnsi"/>
          <w:sz w:val="24"/>
          <w:szCs w:val="24"/>
        </w:rPr>
        <w:t xml:space="preserve"> social media,</w:t>
      </w:r>
      <w:r w:rsidR="0080488F">
        <w:rPr>
          <w:rFonts w:asciiTheme="minorHAnsi" w:hAnsiTheme="minorHAnsi" w:cstheme="minorHAnsi"/>
          <w:sz w:val="24"/>
          <w:szCs w:val="24"/>
        </w:rPr>
        <w:t xml:space="preserve"> </w:t>
      </w:r>
      <w:r w:rsidR="004C45B1">
        <w:rPr>
          <w:rFonts w:asciiTheme="minorHAnsi" w:hAnsiTheme="minorHAnsi" w:cstheme="minorHAnsi"/>
          <w:sz w:val="24"/>
          <w:szCs w:val="24"/>
        </w:rPr>
        <w:t xml:space="preserve">updated website content, </w:t>
      </w:r>
      <w:proofErr w:type="gramStart"/>
      <w:r w:rsidR="0080488F">
        <w:rPr>
          <w:rFonts w:asciiTheme="minorHAnsi" w:hAnsiTheme="minorHAnsi" w:cstheme="minorHAnsi"/>
          <w:sz w:val="24"/>
          <w:szCs w:val="24"/>
        </w:rPr>
        <w:t>a</w:t>
      </w:r>
      <w:proofErr w:type="gramEnd"/>
      <w:r w:rsidR="0080488F">
        <w:rPr>
          <w:rFonts w:asciiTheme="minorHAnsi" w:hAnsiTheme="minorHAnsi" w:cstheme="minorHAnsi"/>
          <w:sz w:val="24"/>
          <w:szCs w:val="24"/>
        </w:rPr>
        <w:t xml:space="preserve"> </w:t>
      </w:r>
      <w:r w:rsidR="0080488F" w:rsidRPr="0080488F">
        <w:rPr>
          <w:rFonts w:asciiTheme="minorHAnsi" w:hAnsiTheme="minorHAnsi" w:cstheme="minorHAnsi"/>
          <w:sz w:val="24"/>
          <w:szCs w:val="24"/>
        </w:rPr>
        <w:t xml:space="preserve">media </w:t>
      </w:r>
      <w:r w:rsidR="0024559B" w:rsidRPr="0080488F">
        <w:rPr>
          <w:rFonts w:asciiTheme="minorHAnsi" w:hAnsiTheme="minorHAnsi" w:cstheme="minorHAnsi"/>
          <w:sz w:val="24"/>
          <w:szCs w:val="24"/>
        </w:rPr>
        <w:t>release</w:t>
      </w:r>
      <w:r w:rsidR="0080488F" w:rsidRPr="0080488F">
        <w:rPr>
          <w:rFonts w:asciiTheme="minorHAnsi" w:hAnsiTheme="minorHAnsi" w:cstheme="minorHAnsi"/>
          <w:sz w:val="24"/>
          <w:szCs w:val="24"/>
        </w:rPr>
        <w:t xml:space="preserve"> </w:t>
      </w:r>
      <w:r w:rsidR="00EB579F">
        <w:rPr>
          <w:rFonts w:asciiTheme="minorHAnsi" w:hAnsiTheme="minorHAnsi" w:cstheme="minorHAnsi"/>
          <w:sz w:val="24"/>
          <w:szCs w:val="24"/>
        </w:rPr>
        <w:t>and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F02E3">
        <w:rPr>
          <w:rFonts w:asciiTheme="minorHAnsi" w:hAnsiTheme="minorHAnsi" w:cstheme="minorHAnsi"/>
          <w:sz w:val="24"/>
          <w:szCs w:val="24"/>
        </w:rPr>
        <w:t>as</w:t>
      </w:r>
      <w:r>
        <w:rPr>
          <w:rFonts w:asciiTheme="minorHAnsi" w:hAnsiTheme="minorHAnsi" w:cstheme="minorHAnsi"/>
          <w:sz w:val="24"/>
          <w:szCs w:val="24"/>
        </w:rPr>
        <w:t xml:space="preserve"> part</w:t>
      </w:r>
      <w:r w:rsidR="0080488F" w:rsidRPr="0080488F">
        <w:rPr>
          <w:rFonts w:asciiTheme="minorHAnsi" w:hAnsiTheme="minorHAnsi" w:cstheme="minorHAnsi"/>
          <w:sz w:val="24"/>
          <w:szCs w:val="24"/>
        </w:rPr>
        <w:t xml:space="preserve"> of a detailed road safety campaign focused on vulnerable road users.  </w:t>
      </w:r>
      <w:r>
        <w:rPr>
          <w:rFonts w:asciiTheme="minorHAnsi" w:hAnsiTheme="minorHAnsi" w:cstheme="minorHAnsi"/>
          <w:sz w:val="24"/>
          <w:szCs w:val="24"/>
        </w:rPr>
        <w:t>The message</w:t>
      </w:r>
      <w:r w:rsidR="00DD1D8F">
        <w:rPr>
          <w:rFonts w:asciiTheme="minorHAnsi" w:hAnsiTheme="minorHAnsi" w:cstheme="minorHAnsi"/>
          <w:sz w:val="24"/>
          <w:szCs w:val="24"/>
        </w:rPr>
        <w:t>s</w:t>
      </w:r>
      <w:r w:rsidR="0080488F" w:rsidRPr="0080488F">
        <w:rPr>
          <w:rFonts w:asciiTheme="minorHAnsi" w:hAnsiTheme="minorHAnsi" w:cstheme="minorHAnsi"/>
          <w:sz w:val="24"/>
          <w:szCs w:val="24"/>
        </w:rPr>
        <w:t xml:space="preserve"> </w:t>
      </w:r>
      <w:r w:rsidR="00EB579F">
        <w:rPr>
          <w:rFonts w:asciiTheme="minorHAnsi" w:hAnsiTheme="minorHAnsi" w:cstheme="minorHAnsi"/>
          <w:sz w:val="24"/>
          <w:szCs w:val="24"/>
        </w:rPr>
        <w:t xml:space="preserve">to the community </w:t>
      </w:r>
      <w:r w:rsidR="0080488F" w:rsidRPr="0080488F">
        <w:rPr>
          <w:rFonts w:asciiTheme="minorHAnsi" w:hAnsiTheme="minorHAnsi" w:cstheme="minorHAnsi"/>
          <w:sz w:val="24"/>
          <w:szCs w:val="24"/>
        </w:rPr>
        <w:t xml:space="preserve">will </w:t>
      </w:r>
      <w:r w:rsidR="00DC5092">
        <w:rPr>
          <w:rFonts w:asciiTheme="minorHAnsi" w:hAnsiTheme="minorHAnsi" w:cstheme="minorHAnsi"/>
          <w:sz w:val="24"/>
          <w:szCs w:val="24"/>
        </w:rPr>
        <w:t>include what</w:t>
      </w:r>
      <w:r w:rsidR="008045F5">
        <w:rPr>
          <w:rFonts w:asciiTheme="minorHAnsi" w:hAnsiTheme="minorHAnsi" w:cstheme="minorHAnsi"/>
          <w:sz w:val="24"/>
          <w:szCs w:val="24"/>
        </w:rPr>
        <w:t xml:space="preserve"> ‘</w:t>
      </w:r>
      <w:r w:rsidR="0080488F" w:rsidRPr="0080488F">
        <w:rPr>
          <w:rFonts w:asciiTheme="minorHAnsi" w:hAnsiTheme="minorHAnsi" w:cstheme="minorHAnsi"/>
          <w:sz w:val="24"/>
          <w:szCs w:val="24"/>
        </w:rPr>
        <w:t>road related</w:t>
      </w:r>
      <w:r w:rsidR="008045F5">
        <w:rPr>
          <w:rFonts w:asciiTheme="minorHAnsi" w:hAnsiTheme="minorHAnsi" w:cstheme="minorHAnsi"/>
          <w:sz w:val="24"/>
          <w:szCs w:val="24"/>
        </w:rPr>
        <w:t xml:space="preserve"> areas’</w:t>
      </w:r>
      <w:r w:rsidR="00DC5092">
        <w:rPr>
          <w:rFonts w:asciiTheme="minorHAnsi" w:hAnsiTheme="minorHAnsi" w:cstheme="minorHAnsi"/>
          <w:sz w:val="24"/>
          <w:szCs w:val="24"/>
        </w:rPr>
        <w:t xml:space="preserve"> consist of</w:t>
      </w:r>
      <w:r w:rsidR="008045F5">
        <w:rPr>
          <w:rFonts w:asciiTheme="minorHAnsi" w:hAnsiTheme="minorHAnsi" w:cstheme="minorHAnsi"/>
          <w:sz w:val="24"/>
          <w:szCs w:val="24"/>
        </w:rPr>
        <w:t xml:space="preserve">, </w:t>
      </w:r>
      <w:r w:rsidR="0080488F" w:rsidRPr="0080488F">
        <w:rPr>
          <w:rFonts w:asciiTheme="minorHAnsi" w:hAnsiTheme="minorHAnsi" w:cstheme="minorHAnsi"/>
          <w:sz w:val="24"/>
          <w:szCs w:val="24"/>
        </w:rPr>
        <w:t xml:space="preserve">such as nature strips, footpaths, shared paths, other open areas used by the public </w:t>
      </w:r>
      <w:r w:rsidR="004273A2">
        <w:rPr>
          <w:rFonts w:asciiTheme="minorHAnsi" w:hAnsiTheme="minorHAnsi" w:cstheme="minorHAnsi"/>
          <w:sz w:val="24"/>
          <w:szCs w:val="24"/>
        </w:rPr>
        <w:t>such as</w:t>
      </w:r>
      <w:r w:rsidR="0080488F" w:rsidRPr="0080488F">
        <w:rPr>
          <w:rFonts w:asciiTheme="minorHAnsi" w:hAnsiTheme="minorHAnsi" w:cstheme="minorHAnsi"/>
          <w:sz w:val="24"/>
          <w:szCs w:val="24"/>
        </w:rPr>
        <w:t xml:space="preserve"> carparks</w:t>
      </w:r>
      <w:r w:rsidR="008045F5">
        <w:rPr>
          <w:rFonts w:asciiTheme="minorHAnsi" w:hAnsiTheme="minorHAnsi" w:cstheme="minorHAnsi"/>
          <w:sz w:val="24"/>
          <w:szCs w:val="24"/>
        </w:rPr>
        <w:t>,</w:t>
      </w:r>
      <w:r w:rsidR="0080488F" w:rsidRPr="0080488F">
        <w:rPr>
          <w:rFonts w:asciiTheme="minorHAnsi" w:hAnsiTheme="minorHAnsi" w:cstheme="minorHAnsi"/>
          <w:sz w:val="24"/>
          <w:szCs w:val="24"/>
        </w:rPr>
        <w:t xml:space="preserve"> so that a person is aware of when they are subject to the amended offence.</w:t>
      </w:r>
    </w:p>
    <w:bookmarkEnd w:id="1"/>
    <w:p w14:paraId="3F4A534F" w14:textId="77777777" w:rsidR="0080488F" w:rsidRDefault="0080488F" w:rsidP="009A614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F12CE38" w14:textId="760AE213" w:rsidR="00B478E3" w:rsidRPr="001F109C" w:rsidRDefault="00B478E3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Thank you for raising this matter. I trust this information is of assistance</w:t>
      </w:r>
      <w:r w:rsidR="004273A2">
        <w:rPr>
          <w:rFonts w:asciiTheme="minorHAnsi" w:hAnsiTheme="minorHAnsi" w:cstheme="minorHAnsi"/>
          <w:sz w:val="24"/>
          <w:szCs w:val="24"/>
        </w:rPr>
        <w:t xml:space="preserve"> to the Committee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2CDA4DC5" w14:textId="77777777" w:rsidR="00AD7D31" w:rsidRPr="001F109C" w:rsidRDefault="00AD7D31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DE65BDA" w14:textId="77777777" w:rsidR="00AD7D31" w:rsidRPr="001F109C" w:rsidRDefault="00AD7D31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F109C">
        <w:rPr>
          <w:rFonts w:asciiTheme="minorHAnsi" w:hAnsiTheme="minorHAnsi" w:cstheme="minorHAnsi"/>
          <w:sz w:val="24"/>
          <w:szCs w:val="24"/>
        </w:rPr>
        <w:t>Yours sincerely</w:t>
      </w:r>
    </w:p>
    <w:p w14:paraId="5D33C580" w14:textId="77777777" w:rsidR="00AD7D31" w:rsidRPr="001F109C" w:rsidRDefault="00834846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F109C">
        <w:rPr>
          <w:rFonts w:asciiTheme="minorHAnsi" w:hAnsiTheme="minorHAnsi" w:cstheme="minorHAnsi"/>
          <w:sz w:val="24"/>
          <w:szCs w:val="24"/>
        </w:rPr>
        <w:br/>
      </w:r>
    </w:p>
    <w:p w14:paraId="262C9EF6" w14:textId="77777777" w:rsidR="008D37E0" w:rsidRPr="001F109C" w:rsidRDefault="008D37E0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8DB0695" w14:textId="77777777" w:rsidR="00AD7D31" w:rsidRPr="001F109C" w:rsidRDefault="005071C3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F109C">
        <w:rPr>
          <w:rFonts w:asciiTheme="minorHAnsi" w:hAnsiTheme="minorHAnsi" w:cstheme="minorHAnsi"/>
          <w:sz w:val="24"/>
          <w:szCs w:val="24"/>
        </w:rPr>
        <w:t>Chris Steel</w:t>
      </w:r>
      <w:r w:rsidR="00AD7D31" w:rsidRPr="001F109C">
        <w:rPr>
          <w:rFonts w:asciiTheme="minorHAnsi" w:hAnsiTheme="minorHAnsi" w:cstheme="minorHAnsi"/>
          <w:sz w:val="24"/>
          <w:szCs w:val="24"/>
        </w:rPr>
        <w:t xml:space="preserve"> MLA</w:t>
      </w:r>
    </w:p>
    <w:p w14:paraId="259832FC" w14:textId="19300BCA" w:rsidR="00AD7D31" w:rsidRDefault="00E917C0" w:rsidP="0021748B">
      <w:pPr>
        <w:pStyle w:val="Header"/>
        <w:tabs>
          <w:tab w:val="clear" w:pos="4513"/>
          <w:tab w:val="clear" w:pos="9026"/>
          <w:tab w:val="left" w:pos="720"/>
          <w:tab w:val="center" w:pos="4932"/>
        </w:tabs>
        <w:rPr>
          <w:rFonts w:asciiTheme="minorHAnsi" w:hAnsiTheme="minorHAnsi" w:cstheme="minorHAnsi"/>
          <w:color w:val="000000"/>
          <w:sz w:val="24"/>
          <w:szCs w:val="24"/>
        </w:rPr>
      </w:pPr>
      <w:r w:rsidRPr="001F109C">
        <w:rPr>
          <w:rFonts w:asciiTheme="minorHAnsi" w:hAnsiTheme="minorHAnsi" w:cstheme="minorHAnsi"/>
          <w:color w:val="000000"/>
          <w:sz w:val="24"/>
          <w:szCs w:val="24"/>
        </w:rPr>
        <w:t>Minister for Transport and City Services</w:t>
      </w:r>
      <w:r w:rsidR="0021748B">
        <w:rPr>
          <w:rFonts w:asciiTheme="minorHAnsi" w:hAnsiTheme="minorHAnsi" w:cstheme="minorHAnsi"/>
          <w:color w:val="000000"/>
          <w:sz w:val="24"/>
          <w:szCs w:val="24"/>
        </w:rPr>
        <w:tab/>
      </w:r>
    </w:p>
    <w:p w14:paraId="6340F0AA" w14:textId="5B84526E" w:rsidR="0021748B" w:rsidRDefault="00074475" w:rsidP="0021748B">
      <w:pPr>
        <w:pStyle w:val="Header"/>
        <w:tabs>
          <w:tab w:val="clear" w:pos="4513"/>
          <w:tab w:val="clear" w:pos="9026"/>
          <w:tab w:val="left" w:pos="720"/>
          <w:tab w:val="center" w:pos="4932"/>
        </w:tabs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24 March 2022</w:t>
      </w:r>
    </w:p>
    <w:sectPr w:rsidR="0021748B" w:rsidSect="00591A1C">
      <w:headerReference w:type="default" r:id="rId10"/>
      <w:headerReference w:type="first" r:id="rId11"/>
      <w:footerReference w:type="first" r:id="rId12"/>
      <w:pgSz w:w="11906" w:h="16838" w:code="9"/>
      <w:pgMar w:top="567" w:right="1021" w:bottom="1440" w:left="1021" w:header="5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0706F" w14:textId="77777777" w:rsidR="007313F6" w:rsidRDefault="007313F6" w:rsidP="00AD7D31">
      <w:pPr>
        <w:spacing w:after="0" w:line="240" w:lineRule="auto"/>
      </w:pPr>
      <w:r>
        <w:separator/>
      </w:r>
    </w:p>
  </w:endnote>
  <w:endnote w:type="continuationSeparator" w:id="0">
    <w:p w14:paraId="6E1B000A" w14:textId="77777777" w:rsidR="007313F6" w:rsidRDefault="007313F6" w:rsidP="00AD7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 Awesome 5 Brands 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670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724793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42"/>
      <w:gridCol w:w="1701"/>
      <w:gridCol w:w="1984"/>
      <w:gridCol w:w="1843"/>
    </w:tblGrid>
    <w:tr w:rsidR="008C5119" w:rsidRPr="00910ED5" w14:paraId="2A05787E" w14:textId="77777777" w:rsidTr="005071C3">
      <w:trPr>
        <w:trHeight w:val="285"/>
        <w:jc w:val="right"/>
      </w:trPr>
      <w:tc>
        <w:tcPr>
          <w:tcW w:w="5670" w:type="dxa"/>
          <w:gridSpan w:val="4"/>
          <w:tcBorders>
            <w:bottom w:val="nil"/>
          </w:tcBorders>
        </w:tcPr>
        <w:p w14:paraId="13150FA2" w14:textId="77777777" w:rsidR="008C5119" w:rsidRPr="00910ED5" w:rsidRDefault="008C5119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b/>
              <w:bCs/>
              <w:color w:val="724793" w:themeColor="accent2"/>
              <w:spacing w:val="-1"/>
              <w:sz w:val="8"/>
              <w:szCs w:val="8"/>
            </w:rPr>
          </w:pPr>
        </w:p>
      </w:tc>
    </w:tr>
    <w:tr w:rsidR="008C5119" w:rsidRPr="00910ED5" w14:paraId="3A760989" w14:textId="77777777" w:rsidTr="005071C3">
      <w:trPr>
        <w:trHeight w:val="340"/>
        <w:jc w:val="right"/>
      </w:trPr>
      <w:tc>
        <w:tcPr>
          <w:tcW w:w="5670" w:type="dxa"/>
          <w:gridSpan w:val="4"/>
          <w:tcBorders>
            <w:top w:val="nil"/>
            <w:bottom w:val="single" w:sz="4" w:space="0" w:color="724793"/>
          </w:tcBorders>
        </w:tcPr>
        <w:p w14:paraId="2EEC4DEB" w14:textId="77777777" w:rsidR="008C5119" w:rsidRPr="00910ED5" w:rsidRDefault="008C5119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b/>
              <w:bCs/>
              <w:color w:val="724793" w:themeColor="accent2"/>
              <w:spacing w:val="-1"/>
              <w:sz w:val="18"/>
              <w:szCs w:val="18"/>
            </w:rPr>
            <w:t xml:space="preserve">ACT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Legislative</w:t>
          </w:r>
          <w:r w:rsidRPr="00910ED5">
            <w:rPr>
              <w:b/>
              <w:bCs/>
              <w:color w:val="724793" w:themeColor="accent2"/>
              <w:spacing w:val="-15"/>
              <w:sz w:val="18"/>
              <w:szCs w:val="18"/>
            </w:rPr>
            <w:t xml:space="preserve">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Assembly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London Circuit, </w:t>
          </w:r>
          <w:r w:rsidR="00CA4B9B" w:rsidRPr="00910ED5">
            <w:rPr>
              <w:color w:val="724793" w:themeColor="accent2"/>
              <w:spacing w:val="-4"/>
              <w:sz w:val="18"/>
              <w:szCs w:val="18"/>
            </w:rPr>
            <w:t>GPO Box 1020</w:t>
          </w:r>
          <w:r w:rsidR="00CA4B9B">
            <w:rPr>
              <w:color w:val="724793" w:themeColor="accent2"/>
              <w:spacing w:val="-4"/>
              <w:sz w:val="18"/>
              <w:szCs w:val="18"/>
            </w:rPr>
            <w:t xml:space="preserve">, 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Canberra ACT 2601</w:t>
          </w:r>
        </w:p>
      </w:tc>
    </w:tr>
    <w:tr w:rsidR="008C5119" w:rsidRPr="00910ED5" w14:paraId="473EB6D7" w14:textId="77777777" w:rsidTr="005071C3">
      <w:trPr>
        <w:trHeight w:val="20"/>
        <w:jc w:val="right"/>
      </w:trPr>
      <w:tc>
        <w:tcPr>
          <w:tcW w:w="142" w:type="dxa"/>
          <w:tcBorders>
            <w:top w:val="single" w:sz="4" w:space="0" w:color="724793"/>
            <w:bottom w:val="nil"/>
          </w:tcBorders>
          <w:vAlign w:val="center"/>
        </w:tcPr>
        <w:p w14:paraId="5D58AC74" w14:textId="77777777" w:rsidR="008C5119" w:rsidRPr="00910ED5" w:rsidRDefault="008C5119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724793"/>
            <w:bottom w:val="single" w:sz="4" w:space="0" w:color="724793"/>
          </w:tcBorders>
          <w:vAlign w:val="center"/>
        </w:tcPr>
        <w:p w14:paraId="2DDCB642" w14:textId="77777777" w:rsidR="008C5119" w:rsidRPr="00910ED5" w:rsidRDefault="008C5119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1984" w:type="dxa"/>
          <w:tcBorders>
            <w:top w:val="single" w:sz="4" w:space="0" w:color="724793"/>
          </w:tcBorders>
          <w:vAlign w:val="center"/>
        </w:tcPr>
        <w:p w14:paraId="0748CCD5" w14:textId="77777777" w:rsidR="008C5119" w:rsidRPr="00910ED5" w:rsidRDefault="00751F7B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  <w:lang w:eastAsia="en-AU"/>
            </w:rPr>
            <mc:AlternateContent>
              <mc:Choice Requires="wps">
                <w:drawing>
                  <wp:inline distT="0" distB="0" distL="0" distR="0" wp14:anchorId="1CBCEFBC" wp14:editId="1745B360">
                    <wp:extent cx="162000" cy="162000"/>
                    <wp:effectExtent l="0" t="0" r="9525" b="9525"/>
                    <wp:docPr id="34" name="Freeform 28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F947D9B-8616-4E45-B88B-62FC66621597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62000" cy="162000"/>
                            </a:xfrm>
                            <a:custGeom>
                              <a:avLst/>
                              <a:gdLst>
                                <a:gd name="T0" fmla="*/ 279 w 290"/>
                                <a:gd name="T1" fmla="*/ 14 h 290"/>
                                <a:gd name="T2" fmla="*/ 287 w 290"/>
                                <a:gd name="T3" fmla="*/ 19 h 290"/>
                                <a:gd name="T4" fmla="*/ 290 w 290"/>
                                <a:gd name="T5" fmla="*/ 27 h 290"/>
                                <a:gd name="T6" fmla="*/ 254 w 290"/>
                                <a:gd name="T7" fmla="*/ 160 h 290"/>
                                <a:gd name="T8" fmla="*/ 160 w 290"/>
                                <a:gd name="T9" fmla="*/ 254 h 290"/>
                                <a:gd name="T10" fmla="*/ 27 w 290"/>
                                <a:gd name="T11" fmla="*/ 290 h 290"/>
                                <a:gd name="T12" fmla="*/ 19 w 290"/>
                                <a:gd name="T13" fmla="*/ 287 h 290"/>
                                <a:gd name="T14" fmla="*/ 14 w 290"/>
                                <a:gd name="T15" fmla="*/ 279 h 290"/>
                                <a:gd name="T16" fmla="*/ 0 w 290"/>
                                <a:gd name="T17" fmla="*/ 220 h 290"/>
                                <a:gd name="T18" fmla="*/ 2 w 290"/>
                                <a:gd name="T19" fmla="*/ 211 h 290"/>
                                <a:gd name="T20" fmla="*/ 8 w 290"/>
                                <a:gd name="T21" fmla="*/ 205 h 290"/>
                                <a:gd name="T22" fmla="*/ 72 w 290"/>
                                <a:gd name="T23" fmla="*/ 178 h 290"/>
                                <a:gd name="T24" fmla="*/ 80 w 290"/>
                                <a:gd name="T25" fmla="*/ 177 h 290"/>
                                <a:gd name="T26" fmla="*/ 88 w 290"/>
                                <a:gd name="T27" fmla="*/ 182 h 290"/>
                                <a:gd name="T28" fmla="*/ 115 w 290"/>
                                <a:gd name="T29" fmla="*/ 216 h 290"/>
                                <a:gd name="T30" fmla="*/ 175 w 290"/>
                                <a:gd name="T31" fmla="*/ 174 h 290"/>
                                <a:gd name="T32" fmla="*/ 216 w 290"/>
                                <a:gd name="T33" fmla="*/ 116 h 290"/>
                                <a:gd name="T34" fmla="*/ 182 w 290"/>
                                <a:gd name="T35" fmla="*/ 87 h 290"/>
                                <a:gd name="T36" fmla="*/ 177 w 290"/>
                                <a:gd name="T37" fmla="*/ 80 h 290"/>
                                <a:gd name="T38" fmla="*/ 178 w 290"/>
                                <a:gd name="T39" fmla="*/ 71 h 290"/>
                                <a:gd name="T40" fmla="*/ 205 w 290"/>
                                <a:gd name="T41" fmla="*/ 8 h 290"/>
                                <a:gd name="T42" fmla="*/ 211 w 290"/>
                                <a:gd name="T43" fmla="*/ 2 h 290"/>
                                <a:gd name="T44" fmla="*/ 220 w 290"/>
                                <a:gd name="T45" fmla="*/ 1 h 290"/>
                                <a:gd name="T46" fmla="*/ 279 w 290"/>
                                <a:gd name="T47" fmla="*/ 14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290" h="290">
                                  <a:moveTo>
                                    <a:pt x="279" y="14"/>
                                  </a:moveTo>
                                  <a:cubicBezTo>
                                    <a:pt x="283" y="15"/>
                                    <a:pt x="285" y="16"/>
                                    <a:pt x="287" y="19"/>
                                  </a:cubicBezTo>
                                  <a:cubicBezTo>
                                    <a:pt x="289" y="21"/>
                                    <a:pt x="290" y="24"/>
                                    <a:pt x="290" y="27"/>
                                  </a:cubicBezTo>
                                  <a:cubicBezTo>
                                    <a:pt x="290" y="75"/>
                                    <a:pt x="278" y="119"/>
                                    <a:pt x="254" y="160"/>
                                  </a:cubicBezTo>
                                  <a:cubicBezTo>
                                    <a:pt x="231" y="199"/>
                                    <a:pt x="199" y="231"/>
                                    <a:pt x="160" y="254"/>
                                  </a:cubicBezTo>
                                  <a:cubicBezTo>
                                    <a:pt x="119" y="278"/>
                                    <a:pt x="75" y="290"/>
                                    <a:pt x="27" y="290"/>
                                  </a:cubicBezTo>
                                  <a:cubicBezTo>
                                    <a:pt x="24" y="290"/>
                                    <a:pt x="21" y="289"/>
                                    <a:pt x="19" y="287"/>
                                  </a:cubicBezTo>
                                  <a:cubicBezTo>
                                    <a:pt x="16" y="285"/>
                                    <a:pt x="14" y="283"/>
                                    <a:pt x="14" y="279"/>
                                  </a:cubicBezTo>
                                  <a:cubicBezTo>
                                    <a:pt x="0" y="220"/>
                                    <a:pt x="0" y="220"/>
                                    <a:pt x="0" y="220"/>
                                  </a:cubicBezTo>
                                  <a:cubicBezTo>
                                    <a:pt x="0" y="217"/>
                                    <a:pt x="0" y="214"/>
                                    <a:pt x="2" y="211"/>
                                  </a:cubicBezTo>
                                  <a:cubicBezTo>
                                    <a:pt x="3" y="208"/>
                                    <a:pt x="5" y="206"/>
                                    <a:pt x="8" y="205"/>
                                  </a:cubicBezTo>
                                  <a:cubicBezTo>
                                    <a:pt x="72" y="178"/>
                                    <a:pt x="72" y="178"/>
                                    <a:pt x="72" y="178"/>
                                  </a:cubicBezTo>
                                  <a:cubicBezTo>
                                    <a:pt x="74" y="177"/>
                                    <a:pt x="77" y="176"/>
                                    <a:pt x="80" y="177"/>
                                  </a:cubicBezTo>
                                  <a:cubicBezTo>
                                    <a:pt x="83" y="178"/>
                                    <a:pt x="86" y="179"/>
                                    <a:pt x="88" y="182"/>
                                  </a:cubicBezTo>
                                  <a:cubicBezTo>
                                    <a:pt x="115" y="216"/>
                                    <a:pt x="115" y="216"/>
                                    <a:pt x="115" y="216"/>
                                  </a:cubicBezTo>
                                  <a:cubicBezTo>
                                    <a:pt x="138" y="206"/>
                                    <a:pt x="157" y="192"/>
                                    <a:pt x="175" y="174"/>
                                  </a:cubicBezTo>
                                  <a:cubicBezTo>
                                    <a:pt x="192" y="157"/>
                                    <a:pt x="206" y="137"/>
                                    <a:pt x="216" y="116"/>
                                  </a:cubicBezTo>
                                  <a:cubicBezTo>
                                    <a:pt x="182" y="87"/>
                                    <a:pt x="182" y="87"/>
                                    <a:pt x="182" y="87"/>
                                  </a:cubicBezTo>
                                  <a:cubicBezTo>
                                    <a:pt x="179" y="85"/>
                                    <a:pt x="178" y="83"/>
                                    <a:pt x="177" y="80"/>
                                  </a:cubicBezTo>
                                  <a:cubicBezTo>
                                    <a:pt x="176" y="77"/>
                                    <a:pt x="177" y="74"/>
                                    <a:pt x="178" y="71"/>
                                  </a:cubicBezTo>
                                  <a:cubicBezTo>
                                    <a:pt x="205" y="8"/>
                                    <a:pt x="205" y="8"/>
                                    <a:pt x="205" y="8"/>
                                  </a:cubicBezTo>
                                  <a:cubicBezTo>
                                    <a:pt x="206" y="5"/>
                                    <a:pt x="208" y="3"/>
                                    <a:pt x="211" y="2"/>
                                  </a:cubicBezTo>
                                  <a:cubicBezTo>
                                    <a:pt x="214" y="0"/>
                                    <a:pt x="217" y="0"/>
                                    <a:pt x="220" y="1"/>
                                  </a:cubicBezTo>
                                  <a:lnTo>
                                    <a:pt x="27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12BA566A" id="Freeform 28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9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" path="m279,14v4,1,6,2,8,5c289,21,290,24,290,27v,48,-12,92,-36,133c231,199,199,231,160,254,119,278,75,290,27,290v-3,,-6,-1,-8,-3c16,285,14,283,14,279,,220,,220,,220v,-3,,-6,2,-9c3,208,5,206,8,205,72,178,72,178,72,178v2,-1,5,-2,8,-1c83,178,86,179,88,182v27,34,27,34,27,34c138,206,157,192,175,174v17,-17,31,-37,41,-58c182,87,182,87,182,87v-3,-2,-4,-4,-5,-7c176,77,177,74,178,71,205,8,205,8,205,8v1,-3,3,-5,6,-6c214,,217,,220,1r59,13xe" fillcolor="#ab88c6 [1941]" stroked="f">
                    <v:path arrowok="t" o:connecttype="custom" o:connectlocs="155855,7821;160324,10614;162000,15083;141890,89379;89379,141890;15083,162000;10614,160324;7821,155855;0,122897;1117,117869;4469,114517;40221,99434;44690,98876;49159,101669;64241,120662;97759,97200;120662,64800;101669,48600;98876,44690;99434,39662;114517,4469;117869,1117;122897,559;155855,7821" o:connectangles="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="008C5119" w:rsidRPr="00910ED5">
            <w:rPr>
              <w:color w:val="724793" w:themeColor="accent2"/>
              <w:spacing w:val="-4"/>
              <w:sz w:val="18"/>
              <w:szCs w:val="18"/>
            </w:rPr>
            <w:t xml:space="preserve">  </w:t>
          </w:r>
          <w:r w:rsidR="006F4E04" w:rsidRPr="00910ED5">
            <w:rPr>
              <w:color w:val="724793" w:themeColor="accent2"/>
              <w:spacing w:val="-4"/>
              <w:sz w:val="18"/>
              <w:szCs w:val="18"/>
            </w:rPr>
            <w:t xml:space="preserve">+61 2 6205 </w:t>
          </w:r>
          <w:r w:rsidR="005071C3">
            <w:rPr>
              <w:color w:val="724793" w:themeColor="accent2"/>
              <w:spacing w:val="-4"/>
              <w:sz w:val="18"/>
              <w:szCs w:val="18"/>
            </w:rPr>
            <w:t>1470</w:t>
          </w:r>
          <w:r w:rsidR="006F4E04"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1843" w:type="dxa"/>
          <w:tcBorders>
            <w:top w:val="single" w:sz="4" w:space="0" w:color="724793"/>
          </w:tcBorders>
          <w:vAlign w:val="center"/>
        </w:tcPr>
        <w:p w14:paraId="0EE6CC77" w14:textId="77777777" w:rsidR="008C5119" w:rsidRPr="00910ED5" w:rsidRDefault="008C5119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  <w:lang w:eastAsia="en-AU"/>
            </w:rPr>
            <mc:AlternateContent>
              <mc:Choice Requires="wps">
                <w:drawing>
                  <wp:inline distT="0" distB="0" distL="0" distR="0" wp14:anchorId="67FF2691" wp14:editId="42776776">
                    <wp:extent cx="168483" cy="126000"/>
                    <wp:effectExtent l="0" t="0" r="3175" b="7620"/>
                    <wp:docPr id="33" name="Freeform 27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9EFD95E-D423-4809-84E6-49BCC1555D1C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0"/>
                              <a:ext cx="168483" cy="126000"/>
                            </a:xfrm>
                            <a:custGeom>
                              <a:avLst/>
                              <a:gdLst>
                                <a:gd name="T0" fmla="*/ 25 w 265"/>
                                <a:gd name="T1" fmla="*/ 174 h 198"/>
                                <a:gd name="T2" fmla="*/ 240 w 265"/>
                                <a:gd name="T3" fmla="*/ 174 h 198"/>
                                <a:gd name="T4" fmla="*/ 240 w 265"/>
                                <a:gd name="T5" fmla="*/ 77 h 198"/>
                                <a:gd name="T6" fmla="*/ 180 w 265"/>
                                <a:gd name="T7" fmla="*/ 125 h 198"/>
                                <a:gd name="T8" fmla="*/ 159 w 265"/>
                                <a:gd name="T9" fmla="*/ 140 h 198"/>
                                <a:gd name="T10" fmla="*/ 133 w 265"/>
                                <a:gd name="T11" fmla="*/ 149 h 198"/>
                                <a:gd name="T12" fmla="*/ 106 w 265"/>
                                <a:gd name="T13" fmla="*/ 140 h 198"/>
                                <a:gd name="T14" fmla="*/ 84 w 265"/>
                                <a:gd name="T15" fmla="*/ 125 h 198"/>
                                <a:gd name="T16" fmla="*/ 25 w 265"/>
                                <a:gd name="T17" fmla="*/ 77 h 198"/>
                                <a:gd name="T18" fmla="*/ 25 w 265"/>
                                <a:gd name="T19" fmla="*/ 174 h 198"/>
                                <a:gd name="T20" fmla="*/ 240 w 265"/>
                                <a:gd name="T21" fmla="*/ 25 h 198"/>
                                <a:gd name="T22" fmla="*/ 25 w 265"/>
                                <a:gd name="T23" fmla="*/ 25 h 198"/>
                                <a:gd name="T24" fmla="*/ 25 w 265"/>
                                <a:gd name="T25" fmla="*/ 46 h 198"/>
                                <a:gd name="T26" fmla="*/ 95 w 265"/>
                                <a:gd name="T27" fmla="*/ 101 h 198"/>
                                <a:gd name="T28" fmla="*/ 99 w 265"/>
                                <a:gd name="T29" fmla="*/ 105 h 198"/>
                                <a:gd name="T30" fmla="*/ 116 w 265"/>
                                <a:gd name="T31" fmla="*/ 117 h 198"/>
                                <a:gd name="T32" fmla="*/ 133 w 265"/>
                                <a:gd name="T33" fmla="*/ 124 h 198"/>
                                <a:gd name="T34" fmla="*/ 149 w 265"/>
                                <a:gd name="T35" fmla="*/ 117 h 198"/>
                                <a:gd name="T36" fmla="*/ 166 w 265"/>
                                <a:gd name="T37" fmla="*/ 105 h 198"/>
                                <a:gd name="T38" fmla="*/ 170 w 265"/>
                                <a:gd name="T39" fmla="*/ 101 h 198"/>
                                <a:gd name="T40" fmla="*/ 240 w 265"/>
                                <a:gd name="T41" fmla="*/ 46 h 198"/>
                                <a:gd name="T42" fmla="*/ 240 w 265"/>
                                <a:gd name="T43" fmla="*/ 25 h 198"/>
                                <a:gd name="T44" fmla="*/ 240 w 265"/>
                                <a:gd name="T45" fmla="*/ 0 h 198"/>
                                <a:gd name="T46" fmla="*/ 258 w 265"/>
                                <a:gd name="T47" fmla="*/ 7 h 198"/>
                                <a:gd name="T48" fmla="*/ 265 w 265"/>
                                <a:gd name="T49" fmla="*/ 25 h 198"/>
                                <a:gd name="T50" fmla="*/ 265 w 265"/>
                                <a:gd name="T51" fmla="*/ 174 h 198"/>
                                <a:gd name="T52" fmla="*/ 258 w 265"/>
                                <a:gd name="T53" fmla="*/ 191 h 198"/>
                                <a:gd name="T54" fmla="*/ 240 w 265"/>
                                <a:gd name="T55" fmla="*/ 198 h 198"/>
                                <a:gd name="T56" fmla="*/ 25 w 265"/>
                                <a:gd name="T57" fmla="*/ 198 h 198"/>
                                <a:gd name="T58" fmla="*/ 7 w 265"/>
                                <a:gd name="T59" fmla="*/ 191 h 198"/>
                                <a:gd name="T60" fmla="*/ 0 w 265"/>
                                <a:gd name="T61" fmla="*/ 174 h 198"/>
                                <a:gd name="T62" fmla="*/ 0 w 265"/>
                                <a:gd name="T63" fmla="*/ 25 h 198"/>
                                <a:gd name="T64" fmla="*/ 7 w 265"/>
                                <a:gd name="T65" fmla="*/ 7 h 198"/>
                                <a:gd name="T66" fmla="*/ 25 w 265"/>
                                <a:gd name="T67" fmla="*/ 0 h 198"/>
                                <a:gd name="T68" fmla="*/ 240 w 265"/>
                                <a:gd name="T69" fmla="*/ 0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65" h="198">
                                  <a:moveTo>
                                    <a:pt x="25" y="174"/>
                                  </a:moveTo>
                                  <a:cubicBezTo>
                                    <a:pt x="240" y="174"/>
                                    <a:pt x="240" y="174"/>
                                    <a:pt x="240" y="174"/>
                                  </a:cubicBezTo>
                                  <a:cubicBezTo>
                                    <a:pt x="240" y="77"/>
                                    <a:pt x="240" y="77"/>
                                    <a:pt x="240" y="77"/>
                                  </a:cubicBezTo>
                                  <a:cubicBezTo>
                                    <a:pt x="180" y="125"/>
                                    <a:pt x="180" y="125"/>
                                    <a:pt x="180" y="125"/>
                                  </a:cubicBezTo>
                                  <a:cubicBezTo>
                                    <a:pt x="171" y="132"/>
                                    <a:pt x="164" y="137"/>
                                    <a:pt x="159" y="140"/>
                                  </a:cubicBezTo>
                                  <a:cubicBezTo>
                                    <a:pt x="150" y="146"/>
                                    <a:pt x="141" y="149"/>
                                    <a:pt x="133" y="149"/>
                                  </a:cubicBezTo>
                                  <a:cubicBezTo>
                                    <a:pt x="124" y="149"/>
                                    <a:pt x="115" y="146"/>
                                    <a:pt x="106" y="140"/>
                                  </a:cubicBezTo>
                                  <a:cubicBezTo>
                                    <a:pt x="101" y="137"/>
                                    <a:pt x="93" y="132"/>
                                    <a:pt x="84" y="125"/>
                                  </a:cubicBezTo>
                                  <a:cubicBezTo>
                                    <a:pt x="25" y="77"/>
                                    <a:pt x="25" y="77"/>
                                    <a:pt x="25" y="77"/>
                                  </a:cubicBezTo>
                                  <a:lnTo>
                                    <a:pt x="25" y="174"/>
                                  </a:lnTo>
                                  <a:close/>
                                  <a:moveTo>
                                    <a:pt x="240" y="25"/>
                                  </a:moveTo>
                                  <a:cubicBezTo>
                                    <a:pt x="25" y="25"/>
                                    <a:pt x="25" y="25"/>
                                    <a:pt x="25" y="25"/>
                                  </a:cubicBezTo>
                                  <a:cubicBezTo>
                                    <a:pt x="25" y="46"/>
                                    <a:pt x="25" y="46"/>
                                    <a:pt x="25" y="46"/>
                                  </a:cubicBezTo>
                                  <a:cubicBezTo>
                                    <a:pt x="37" y="56"/>
                                    <a:pt x="60" y="74"/>
                                    <a:pt x="95" y="101"/>
                                  </a:cubicBezTo>
                                  <a:cubicBezTo>
                                    <a:pt x="99" y="105"/>
                                    <a:pt x="99" y="105"/>
                                    <a:pt x="99" y="105"/>
                                  </a:cubicBezTo>
                                  <a:cubicBezTo>
                                    <a:pt x="106" y="111"/>
                                    <a:pt x="112" y="115"/>
                                    <a:pt x="116" y="117"/>
                                  </a:cubicBezTo>
                                  <a:cubicBezTo>
                                    <a:pt x="123" y="122"/>
                                    <a:pt x="128" y="124"/>
                                    <a:pt x="133" y="124"/>
                                  </a:cubicBezTo>
                                  <a:cubicBezTo>
                                    <a:pt x="137" y="124"/>
                                    <a:pt x="143" y="122"/>
                                    <a:pt x="149" y="117"/>
                                  </a:cubicBezTo>
                                  <a:cubicBezTo>
                                    <a:pt x="153" y="115"/>
                                    <a:pt x="159" y="111"/>
                                    <a:pt x="166" y="105"/>
                                  </a:cubicBezTo>
                                  <a:cubicBezTo>
                                    <a:pt x="170" y="101"/>
                                    <a:pt x="170" y="101"/>
                                    <a:pt x="170" y="101"/>
                                  </a:cubicBezTo>
                                  <a:cubicBezTo>
                                    <a:pt x="205" y="74"/>
                                    <a:pt x="228" y="56"/>
                                    <a:pt x="240" y="46"/>
                                  </a:cubicBezTo>
                                  <a:lnTo>
                                    <a:pt x="240" y="25"/>
                                  </a:lnTo>
                                  <a:close/>
                                  <a:moveTo>
                                    <a:pt x="240" y="0"/>
                                  </a:moveTo>
                                  <a:cubicBezTo>
                                    <a:pt x="247" y="0"/>
                                    <a:pt x="253" y="2"/>
                                    <a:pt x="258" y="7"/>
                                  </a:cubicBezTo>
                                  <a:cubicBezTo>
                                    <a:pt x="262" y="12"/>
                                    <a:pt x="265" y="18"/>
                                    <a:pt x="265" y="25"/>
                                  </a:cubicBezTo>
                                  <a:cubicBezTo>
                                    <a:pt x="265" y="174"/>
                                    <a:pt x="265" y="174"/>
                                    <a:pt x="265" y="174"/>
                                  </a:cubicBezTo>
                                  <a:cubicBezTo>
                                    <a:pt x="265" y="180"/>
                                    <a:pt x="262" y="186"/>
                                    <a:pt x="258" y="191"/>
                                  </a:cubicBezTo>
                                  <a:cubicBezTo>
                                    <a:pt x="253" y="196"/>
                                    <a:pt x="247" y="198"/>
                                    <a:pt x="240" y="198"/>
                                  </a:cubicBezTo>
                                  <a:cubicBezTo>
                                    <a:pt x="25" y="198"/>
                                    <a:pt x="25" y="198"/>
                                    <a:pt x="25" y="198"/>
                                  </a:cubicBezTo>
                                  <a:cubicBezTo>
                                    <a:pt x="18" y="198"/>
                                    <a:pt x="12" y="196"/>
                                    <a:pt x="7" y="191"/>
                                  </a:cubicBezTo>
                                  <a:cubicBezTo>
                                    <a:pt x="3" y="186"/>
                                    <a:pt x="0" y="180"/>
                                    <a:pt x="0" y="174"/>
                                  </a:cubicBezTo>
                                  <a:cubicBezTo>
                                    <a:pt x="0" y="25"/>
                                    <a:pt x="0" y="25"/>
                                    <a:pt x="0" y="25"/>
                                  </a:cubicBezTo>
                                  <a:cubicBezTo>
                                    <a:pt x="0" y="18"/>
                                    <a:pt x="3" y="12"/>
                                    <a:pt x="7" y="7"/>
                                  </a:cubicBezTo>
                                  <a:cubicBezTo>
                                    <a:pt x="12" y="2"/>
                                    <a:pt x="18" y="0"/>
                                    <a:pt x="25" y="0"/>
                                  </a:cubicBezTo>
                                  <a:lnTo>
                                    <a:pt x="2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37C345B3" id="Freeform 27" o:spid="_x0000_s1026" style="width:13.25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5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" path="m25,174v215,,215,,215,c240,77,240,77,240,77v-60,48,-60,48,-60,48c171,132,164,137,159,140v-9,6,-18,9,-26,9c124,149,115,146,106,140v-5,-3,-13,-8,-22,-15c25,77,25,77,25,77r,97xm240,25c25,25,25,25,25,25v,21,,21,,21c37,56,60,74,95,101v4,4,4,4,4,4c106,111,112,115,116,117v7,5,12,7,17,7c137,124,143,122,149,117v4,-2,10,-6,17,-12c170,101,170,101,170,101,205,74,228,56,240,46r,-21xm240,v7,,13,2,18,7c262,12,265,18,265,25v,149,,149,,149c265,180,262,186,258,191v-5,5,-11,7,-18,7c25,198,25,198,25,198v-7,,-13,-2,-18,-7c3,186,,180,,174,,25,,25,,25,,18,3,12,7,7,12,2,18,,25,l240,xe" fillcolor="#ab88c6 [1941]" stroked="f">
                    <v:path arrowok="t" o:connecttype="custom" o:connectlocs="15895,110727;152588,110727;152588,49000;114441,79545;101090,89091;84559,94818;67393,89091;53406,79545;15895,49000;15895,110727;152588,15909;15895,15909;15895,29273;60400,64273;62943,66818;73751,74455;84559,78909;94732,74455;105540,66818;108083,64273;152588,29273;152588,15909;152588,0;164033,4455;168483,15909;168483,110727;164033,121545;152588,126000;15895,126000;4450,121545;0,110727;0,15909;4450,4455;15895,0;152588,0" o:connectangles="0,0,0,0,0,0,0,0,0,0,0,0,0,0,0,0,0,0,0,0,0,0,0,0,0,0,0,0,0,0,0,0,0,0,0"/>
                    <o:lock v:ext="edit" aspectratio="t" verticies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r w:rsidR="005071C3">
            <w:rPr>
              <w:color w:val="724793" w:themeColor="accent2"/>
              <w:spacing w:val="-4"/>
              <w:sz w:val="18"/>
              <w:szCs w:val="18"/>
            </w:rPr>
            <w:t>steel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@act.gov.au</w:t>
          </w:r>
        </w:p>
      </w:tc>
    </w:tr>
    <w:tr w:rsidR="008C5119" w:rsidRPr="00910ED5" w14:paraId="2C009BEE" w14:textId="77777777" w:rsidTr="005071C3">
      <w:trPr>
        <w:trHeight w:val="20"/>
        <w:jc w:val="right"/>
      </w:trPr>
      <w:tc>
        <w:tcPr>
          <w:tcW w:w="142" w:type="dxa"/>
          <w:tcBorders>
            <w:top w:val="nil"/>
            <w:bottom w:val="nil"/>
          </w:tcBorders>
          <w:vAlign w:val="center"/>
        </w:tcPr>
        <w:p w14:paraId="4BF92621" w14:textId="77777777" w:rsidR="008C5119" w:rsidRPr="00910ED5" w:rsidRDefault="008C5119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724793"/>
            <w:bottom w:val="nil"/>
          </w:tcBorders>
          <w:vAlign w:val="center"/>
        </w:tcPr>
        <w:p w14:paraId="30389987" w14:textId="77777777" w:rsidR="008C5119" w:rsidRPr="00910ED5" w:rsidRDefault="008C5119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rFonts w:ascii="Font Awesome 5 Brands Regular" w:hAnsi="Font Awesome 5 Brands Regular"/>
              <w:noProof/>
              <w:color w:val="724793" w:themeColor="accent2"/>
              <w:spacing w:val="-4"/>
              <w:sz w:val="36"/>
              <w:szCs w:val="36"/>
              <w:lang w:eastAsia="en-AU"/>
            </w:rPr>
            <mc:AlternateContent>
              <mc:Choice Requires="wps">
                <w:drawing>
                  <wp:inline distT="0" distB="0" distL="0" distR="0" wp14:anchorId="79C8EB16" wp14:editId="2BEFA74D">
                    <wp:extent cx="203284" cy="162000"/>
                    <wp:effectExtent l="0" t="0" r="6350" b="9525"/>
                    <wp:docPr id="30" name="Freeform 24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2E8AAD7-7502-460F-BEDD-67E6A2DF9654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203284" cy="162000"/>
                            </a:xfrm>
                            <a:custGeom>
                              <a:avLst/>
                              <a:gdLst>
                                <a:gd name="T0" fmla="*/ 319 w 355"/>
                                <a:gd name="T1" fmla="*/ 70 h 282"/>
                                <a:gd name="T2" fmla="*/ 355 w 355"/>
                                <a:gd name="T3" fmla="*/ 33 h 282"/>
                                <a:gd name="T4" fmla="*/ 313 w 355"/>
                                <a:gd name="T5" fmla="*/ 44 h 282"/>
                                <a:gd name="T6" fmla="*/ 345 w 355"/>
                                <a:gd name="T7" fmla="*/ 5 h 282"/>
                                <a:gd name="T8" fmla="*/ 299 w 355"/>
                                <a:gd name="T9" fmla="*/ 23 h 282"/>
                                <a:gd name="T10" fmla="*/ 246 w 355"/>
                                <a:gd name="T11" fmla="*/ 0 h 282"/>
                                <a:gd name="T12" fmla="*/ 206 w 355"/>
                                <a:gd name="T13" fmla="*/ 12 h 282"/>
                                <a:gd name="T14" fmla="*/ 179 w 355"/>
                                <a:gd name="T15" fmla="*/ 44 h 282"/>
                                <a:gd name="T16" fmla="*/ 175 w 355"/>
                                <a:gd name="T17" fmla="*/ 88 h 282"/>
                                <a:gd name="T18" fmla="*/ 91 w 355"/>
                                <a:gd name="T19" fmla="*/ 65 h 282"/>
                                <a:gd name="T20" fmla="*/ 25 w 355"/>
                                <a:gd name="T21" fmla="*/ 13 h 282"/>
                                <a:gd name="T22" fmla="*/ 15 w 355"/>
                                <a:gd name="T23" fmla="*/ 48 h 282"/>
                                <a:gd name="T24" fmla="*/ 24 w 355"/>
                                <a:gd name="T25" fmla="*/ 83 h 282"/>
                                <a:gd name="T26" fmla="*/ 48 w 355"/>
                                <a:gd name="T27" fmla="*/ 108 h 282"/>
                                <a:gd name="T28" fmla="*/ 15 w 355"/>
                                <a:gd name="T29" fmla="*/ 98 h 282"/>
                                <a:gd name="T30" fmla="*/ 15 w 355"/>
                                <a:gd name="T31" fmla="*/ 100 h 282"/>
                                <a:gd name="T32" fmla="*/ 31 w 355"/>
                                <a:gd name="T33" fmla="*/ 145 h 282"/>
                                <a:gd name="T34" fmla="*/ 73 w 355"/>
                                <a:gd name="T35" fmla="*/ 170 h 282"/>
                                <a:gd name="T36" fmla="*/ 40 w 355"/>
                                <a:gd name="T37" fmla="*/ 171 h 282"/>
                                <a:gd name="T38" fmla="*/ 66 w 355"/>
                                <a:gd name="T39" fmla="*/ 206 h 282"/>
                                <a:gd name="T40" fmla="*/ 108 w 355"/>
                                <a:gd name="T41" fmla="*/ 220 h 282"/>
                                <a:gd name="T42" fmla="*/ 18 w 355"/>
                                <a:gd name="T43" fmla="*/ 250 h 282"/>
                                <a:gd name="T44" fmla="*/ 0 w 355"/>
                                <a:gd name="T45" fmla="*/ 250 h 282"/>
                                <a:gd name="T46" fmla="*/ 112 w 355"/>
                                <a:gd name="T47" fmla="*/ 282 h 282"/>
                                <a:gd name="T48" fmla="*/ 225 w 355"/>
                                <a:gd name="T49" fmla="*/ 250 h 282"/>
                                <a:gd name="T50" fmla="*/ 295 w 355"/>
                                <a:gd name="T51" fmla="*/ 173 h 282"/>
                                <a:gd name="T52" fmla="*/ 319 w 355"/>
                                <a:gd name="T53" fmla="*/ 79 h 282"/>
                                <a:gd name="T54" fmla="*/ 319 w 355"/>
                                <a:gd name="T55" fmla="*/ 70 h 2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355" h="282">
                                  <a:moveTo>
                                    <a:pt x="319" y="70"/>
                                  </a:moveTo>
                                  <a:cubicBezTo>
                                    <a:pt x="333" y="60"/>
                                    <a:pt x="345" y="48"/>
                                    <a:pt x="355" y="33"/>
                                  </a:cubicBezTo>
                                  <a:cubicBezTo>
                                    <a:pt x="341" y="39"/>
                                    <a:pt x="327" y="43"/>
                                    <a:pt x="313" y="44"/>
                                  </a:cubicBezTo>
                                  <a:cubicBezTo>
                                    <a:pt x="329" y="35"/>
                                    <a:pt x="339" y="22"/>
                                    <a:pt x="345" y="5"/>
                                  </a:cubicBezTo>
                                  <a:cubicBezTo>
                                    <a:pt x="330" y="14"/>
                                    <a:pt x="315" y="20"/>
                                    <a:pt x="299" y="23"/>
                                  </a:cubicBezTo>
                                  <a:cubicBezTo>
                                    <a:pt x="285" y="7"/>
                                    <a:pt x="267" y="0"/>
                                    <a:pt x="246" y="0"/>
                                  </a:cubicBezTo>
                                  <a:cubicBezTo>
                                    <a:pt x="232" y="0"/>
                                    <a:pt x="218" y="4"/>
                                    <a:pt x="206" y="12"/>
                                  </a:cubicBezTo>
                                  <a:cubicBezTo>
                                    <a:pt x="194" y="20"/>
                                    <a:pt x="185" y="30"/>
                                    <a:pt x="179" y="44"/>
                                  </a:cubicBezTo>
                                  <a:cubicBezTo>
                                    <a:pt x="173" y="57"/>
                                    <a:pt x="172" y="72"/>
                                    <a:pt x="175" y="88"/>
                                  </a:cubicBezTo>
                                  <a:cubicBezTo>
                                    <a:pt x="145" y="86"/>
                                    <a:pt x="117" y="79"/>
                                    <a:pt x="91" y="65"/>
                                  </a:cubicBezTo>
                                  <a:cubicBezTo>
                                    <a:pt x="65" y="52"/>
                                    <a:pt x="43" y="34"/>
                                    <a:pt x="25" y="13"/>
                                  </a:cubicBezTo>
                                  <a:cubicBezTo>
                                    <a:pt x="18" y="24"/>
                                    <a:pt x="15" y="35"/>
                                    <a:pt x="15" y="48"/>
                                  </a:cubicBezTo>
                                  <a:cubicBezTo>
                                    <a:pt x="15" y="61"/>
                                    <a:pt x="18" y="72"/>
                                    <a:pt x="24" y="83"/>
                                  </a:cubicBezTo>
                                  <a:cubicBezTo>
                                    <a:pt x="29" y="93"/>
                                    <a:pt x="38" y="102"/>
                                    <a:pt x="48" y="108"/>
                                  </a:cubicBezTo>
                                  <a:cubicBezTo>
                                    <a:pt x="36" y="107"/>
                                    <a:pt x="25" y="104"/>
                                    <a:pt x="15" y="98"/>
                                  </a:cubicBezTo>
                                  <a:cubicBezTo>
                                    <a:pt x="15" y="100"/>
                                    <a:pt x="15" y="100"/>
                                    <a:pt x="15" y="100"/>
                                  </a:cubicBezTo>
                                  <a:cubicBezTo>
                                    <a:pt x="15" y="117"/>
                                    <a:pt x="20" y="132"/>
                                    <a:pt x="31" y="145"/>
                                  </a:cubicBezTo>
                                  <a:cubicBezTo>
                                    <a:pt x="42" y="158"/>
                                    <a:pt x="56" y="166"/>
                                    <a:pt x="73" y="170"/>
                                  </a:cubicBezTo>
                                  <a:cubicBezTo>
                                    <a:pt x="63" y="172"/>
                                    <a:pt x="52" y="173"/>
                                    <a:pt x="40" y="171"/>
                                  </a:cubicBezTo>
                                  <a:cubicBezTo>
                                    <a:pt x="45" y="186"/>
                                    <a:pt x="53" y="197"/>
                                    <a:pt x="66" y="206"/>
                                  </a:cubicBezTo>
                                  <a:cubicBezTo>
                                    <a:pt x="78" y="215"/>
                                    <a:pt x="92" y="220"/>
                                    <a:pt x="108" y="220"/>
                                  </a:cubicBezTo>
                                  <a:cubicBezTo>
                                    <a:pt x="81" y="240"/>
                                    <a:pt x="51" y="250"/>
                                    <a:pt x="18" y="250"/>
                                  </a:cubicBezTo>
                                  <a:cubicBezTo>
                                    <a:pt x="0" y="250"/>
                                    <a:pt x="0" y="250"/>
                                    <a:pt x="0" y="250"/>
                                  </a:cubicBezTo>
                                  <a:cubicBezTo>
                                    <a:pt x="34" y="271"/>
                                    <a:pt x="72" y="282"/>
                                    <a:pt x="112" y="282"/>
                                  </a:cubicBezTo>
                                  <a:cubicBezTo>
                                    <a:pt x="154" y="282"/>
                                    <a:pt x="192" y="271"/>
                                    <a:pt x="225" y="250"/>
                                  </a:cubicBezTo>
                                  <a:cubicBezTo>
                                    <a:pt x="255" y="231"/>
                                    <a:pt x="278" y="206"/>
                                    <a:pt x="295" y="173"/>
                                  </a:cubicBezTo>
                                  <a:cubicBezTo>
                                    <a:pt x="311" y="143"/>
                                    <a:pt x="319" y="111"/>
                                    <a:pt x="319" y="79"/>
                                  </a:cubicBezTo>
                                  <a:lnTo>
                                    <a:pt x="319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0DE7EFE3" id="Freeform 24" o:spid="_x0000_s1026" style="width:16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55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" path="m319,70c333,60,345,48,355,33v-14,6,-28,10,-42,11c329,35,339,22,345,5v-15,9,-30,15,-46,18c285,7,267,,246,,232,,218,4,206,12v-12,8,-21,18,-27,32c173,57,172,72,175,88,145,86,117,79,91,65,65,52,43,34,25,13,18,24,15,35,15,48v,13,3,24,9,35c29,93,38,102,48,108,36,107,25,104,15,98v,2,,2,,2c15,117,20,132,31,145v11,13,25,21,42,25c63,172,52,173,40,171v5,15,13,26,26,35c78,215,92,220,108,220,81,240,51,250,18,250,,250,,250,,250v34,21,72,32,112,32c154,282,192,271,225,250v30,-19,53,-44,70,-77c311,143,319,111,319,79r,-9xe" fillcolor="#ab88c6 [1941]" stroked="f">
                    <v:path arrowok="t" o:connecttype="custom" o:connectlocs="182669,40213;203284,18957;179233,25277;197558,2872;171217,13213;140867,0;117962,6894;102501,25277;100210,50553;52109,37340;14316,7468;8589,27574;13743,47681;27486,62043;8589,56298;8589,57447;17752,83298;41802,97660;22905,98234;37794,118340;61844,126383;10307,143617;0,143617;64135,162000;128842,143617;168926,99383;182669,45383;182669,40213" o:connectangles="0,0,0,0,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="005071C3">
            <w:rPr>
              <w:color w:val="724793" w:themeColor="accent2"/>
              <w:spacing w:val="-4"/>
              <w:sz w:val="18"/>
              <w:szCs w:val="18"/>
            </w:rPr>
            <w:t>@</w:t>
          </w:r>
          <w:proofErr w:type="spellStart"/>
          <w:r w:rsidR="005071C3">
            <w:rPr>
              <w:color w:val="724793" w:themeColor="accent2"/>
              <w:spacing w:val="-4"/>
              <w:sz w:val="18"/>
              <w:szCs w:val="18"/>
            </w:rPr>
            <w:t>ChrisSteelMLA</w:t>
          </w:r>
          <w:proofErr w:type="spellEnd"/>
        </w:p>
      </w:tc>
      <w:tc>
        <w:tcPr>
          <w:tcW w:w="1984" w:type="dxa"/>
          <w:vAlign w:val="center"/>
        </w:tcPr>
        <w:p w14:paraId="0666AC35" w14:textId="4E2447AC" w:rsidR="008C5119" w:rsidRPr="00910ED5" w:rsidRDefault="005071C3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1021DF">
            <w:rPr>
              <w:noProof/>
              <w:color w:val="724793" w:themeColor="accent2"/>
              <w:spacing w:val="-4"/>
              <w:sz w:val="18"/>
              <w:szCs w:val="18"/>
              <w:lang w:eastAsia="en-AU"/>
            </w:rPr>
            <mc:AlternateContent>
              <mc:Choice Requires="wpg">
                <w:drawing>
                  <wp:inline distT="0" distB="0" distL="0" distR="0" wp14:anchorId="23F1F5A3" wp14:editId="14693EB1">
                    <wp:extent cx="181428" cy="178901"/>
                    <wp:effectExtent l="0" t="0" r="9525" b="0"/>
                    <wp:docPr id="8" name="Group 8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81428" cy="178901"/>
                              <a:chOff x="0" y="0"/>
                              <a:chExt cx="358775" cy="354012"/>
                            </a:xfrm>
                          </wpg:grpSpPr>
                          <wps:wsp>
                            <wps:cNvPr id="10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8775" cy="350837"/>
                              </a:xfrm>
                              <a:custGeom>
                                <a:avLst/>
                                <a:gdLst>
                                  <a:gd name="T0" fmla="*/ 93 w 93"/>
                                  <a:gd name="T1" fmla="*/ 46 h 92"/>
                                  <a:gd name="T2" fmla="*/ 46 w 93"/>
                                  <a:gd name="T3" fmla="*/ 0 h 92"/>
                                  <a:gd name="T4" fmla="*/ 0 w 93"/>
                                  <a:gd name="T5" fmla="*/ 46 h 92"/>
                                  <a:gd name="T6" fmla="*/ 39 w 93"/>
                                  <a:gd name="T7" fmla="*/ 92 h 92"/>
                                  <a:gd name="T8" fmla="*/ 39 w 93"/>
                                  <a:gd name="T9" fmla="*/ 60 h 92"/>
                                  <a:gd name="T10" fmla="*/ 27 w 93"/>
                                  <a:gd name="T11" fmla="*/ 60 h 92"/>
                                  <a:gd name="T12" fmla="*/ 27 w 93"/>
                                  <a:gd name="T13" fmla="*/ 46 h 92"/>
                                  <a:gd name="T14" fmla="*/ 39 w 93"/>
                                  <a:gd name="T15" fmla="*/ 46 h 92"/>
                                  <a:gd name="T16" fmla="*/ 39 w 93"/>
                                  <a:gd name="T17" fmla="*/ 36 h 92"/>
                                  <a:gd name="T18" fmla="*/ 57 w 93"/>
                                  <a:gd name="T19" fmla="*/ 18 h 92"/>
                                  <a:gd name="T20" fmla="*/ 67 w 93"/>
                                  <a:gd name="T21" fmla="*/ 19 h 92"/>
                                  <a:gd name="T22" fmla="*/ 67 w 93"/>
                                  <a:gd name="T23" fmla="*/ 30 h 92"/>
                                  <a:gd name="T24" fmla="*/ 61 w 93"/>
                                  <a:gd name="T25" fmla="*/ 30 h 92"/>
                                  <a:gd name="T26" fmla="*/ 53 w 93"/>
                                  <a:gd name="T27" fmla="*/ 37 h 92"/>
                                  <a:gd name="T28" fmla="*/ 53 w 93"/>
                                  <a:gd name="T29" fmla="*/ 46 h 92"/>
                                  <a:gd name="T30" fmla="*/ 66 w 93"/>
                                  <a:gd name="T31" fmla="*/ 46 h 92"/>
                                  <a:gd name="T32" fmla="*/ 64 w 93"/>
                                  <a:gd name="T33" fmla="*/ 60 h 92"/>
                                  <a:gd name="T34" fmla="*/ 53 w 93"/>
                                  <a:gd name="T35" fmla="*/ 60 h 92"/>
                                  <a:gd name="T36" fmla="*/ 53 w 93"/>
                                  <a:gd name="T37" fmla="*/ 92 h 92"/>
                                  <a:gd name="T38" fmla="*/ 93 w 93"/>
                                  <a:gd name="T39" fmla="*/ 46 h 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93" h="92">
                                    <a:moveTo>
                                      <a:pt x="93" y="46"/>
                                    </a:moveTo>
                                    <a:cubicBezTo>
                                      <a:pt x="93" y="20"/>
                                      <a:pt x="72" y="0"/>
                                      <a:pt x="46" y="0"/>
                                    </a:cubicBezTo>
                                    <a:cubicBezTo>
                                      <a:pt x="20" y="0"/>
                                      <a:pt x="0" y="20"/>
                                      <a:pt x="0" y="46"/>
                                    </a:cubicBezTo>
                                    <a:cubicBezTo>
                                      <a:pt x="0" y="70"/>
                                      <a:pt x="17" y="89"/>
                                      <a:pt x="39" y="92"/>
                                    </a:cubicBezTo>
                                    <a:cubicBezTo>
                                      <a:pt x="39" y="60"/>
                                      <a:pt x="39" y="60"/>
                                      <a:pt x="39" y="60"/>
                                    </a:cubicBezTo>
                                    <a:cubicBezTo>
                                      <a:pt x="27" y="60"/>
                                      <a:pt x="27" y="60"/>
                                      <a:pt x="27" y="60"/>
                                    </a:cubicBezTo>
                                    <a:cubicBezTo>
                                      <a:pt x="27" y="46"/>
                                      <a:pt x="27" y="46"/>
                                      <a:pt x="27" y="46"/>
                                    </a:cubicBezTo>
                                    <a:cubicBezTo>
                                      <a:pt x="39" y="46"/>
                                      <a:pt x="39" y="46"/>
                                      <a:pt x="39" y="46"/>
                                    </a:cubicBezTo>
                                    <a:cubicBezTo>
                                      <a:pt x="39" y="36"/>
                                      <a:pt x="39" y="36"/>
                                      <a:pt x="39" y="36"/>
                                    </a:cubicBezTo>
                                    <a:cubicBezTo>
                                      <a:pt x="39" y="24"/>
                                      <a:pt x="46" y="18"/>
                                      <a:pt x="57" y="18"/>
                                    </a:cubicBezTo>
                                    <a:cubicBezTo>
                                      <a:pt x="62" y="18"/>
                                      <a:pt x="67" y="19"/>
                                      <a:pt x="67" y="19"/>
                                    </a:cubicBezTo>
                                    <a:cubicBezTo>
                                      <a:pt x="67" y="30"/>
                                      <a:pt x="67" y="30"/>
                                      <a:pt x="67" y="30"/>
                                    </a:cubicBezTo>
                                    <a:cubicBezTo>
                                      <a:pt x="61" y="30"/>
                                      <a:pt x="61" y="30"/>
                                      <a:pt x="61" y="30"/>
                                    </a:cubicBezTo>
                                    <a:cubicBezTo>
                                      <a:pt x="55" y="30"/>
                                      <a:pt x="53" y="34"/>
                                      <a:pt x="53" y="37"/>
                                    </a:cubicBezTo>
                                    <a:cubicBezTo>
                                      <a:pt x="53" y="46"/>
                                      <a:pt x="53" y="46"/>
                                      <a:pt x="53" y="46"/>
                                    </a:cubicBezTo>
                                    <a:cubicBezTo>
                                      <a:pt x="66" y="46"/>
                                      <a:pt x="66" y="46"/>
                                      <a:pt x="66" y="46"/>
                                    </a:cubicBezTo>
                                    <a:cubicBezTo>
                                      <a:pt x="64" y="60"/>
                                      <a:pt x="64" y="60"/>
                                      <a:pt x="64" y="60"/>
                                    </a:cubicBezTo>
                                    <a:cubicBezTo>
                                      <a:pt x="53" y="60"/>
                                      <a:pt x="53" y="60"/>
                                      <a:pt x="53" y="60"/>
                                    </a:cubicBezTo>
                                    <a:cubicBezTo>
                                      <a:pt x="53" y="92"/>
                                      <a:pt x="53" y="92"/>
                                      <a:pt x="53" y="92"/>
                                    </a:cubicBezTo>
                                    <a:cubicBezTo>
                                      <a:pt x="76" y="89"/>
                                      <a:pt x="93" y="70"/>
                                      <a:pt x="93" y="4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103187" y="68262"/>
                                <a:ext cx="155575" cy="285750"/>
                              </a:xfrm>
                              <a:custGeom>
                                <a:avLst/>
                                <a:gdLst>
                                  <a:gd name="T0" fmla="*/ 37 w 40"/>
                                  <a:gd name="T1" fmla="*/ 42 h 75"/>
                                  <a:gd name="T2" fmla="*/ 39 w 40"/>
                                  <a:gd name="T3" fmla="*/ 28 h 75"/>
                                  <a:gd name="T4" fmla="*/ 26 w 40"/>
                                  <a:gd name="T5" fmla="*/ 28 h 75"/>
                                  <a:gd name="T6" fmla="*/ 26 w 40"/>
                                  <a:gd name="T7" fmla="*/ 19 h 75"/>
                                  <a:gd name="T8" fmla="*/ 34 w 40"/>
                                  <a:gd name="T9" fmla="*/ 12 h 75"/>
                                  <a:gd name="T10" fmla="*/ 40 w 40"/>
                                  <a:gd name="T11" fmla="*/ 12 h 75"/>
                                  <a:gd name="T12" fmla="*/ 40 w 40"/>
                                  <a:gd name="T13" fmla="*/ 1 h 75"/>
                                  <a:gd name="T14" fmla="*/ 30 w 40"/>
                                  <a:gd name="T15" fmla="*/ 0 h 75"/>
                                  <a:gd name="T16" fmla="*/ 12 w 40"/>
                                  <a:gd name="T17" fmla="*/ 18 h 75"/>
                                  <a:gd name="T18" fmla="*/ 12 w 40"/>
                                  <a:gd name="T19" fmla="*/ 28 h 75"/>
                                  <a:gd name="T20" fmla="*/ 0 w 40"/>
                                  <a:gd name="T21" fmla="*/ 28 h 75"/>
                                  <a:gd name="T22" fmla="*/ 0 w 40"/>
                                  <a:gd name="T23" fmla="*/ 42 h 75"/>
                                  <a:gd name="T24" fmla="*/ 12 w 40"/>
                                  <a:gd name="T25" fmla="*/ 42 h 75"/>
                                  <a:gd name="T26" fmla="*/ 12 w 40"/>
                                  <a:gd name="T27" fmla="*/ 74 h 75"/>
                                  <a:gd name="T28" fmla="*/ 19 w 40"/>
                                  <a:gd name="T29" fmla="*/ 75 h 75"/>
                                  <a:gd name="T30" fmla="*/ 26 w 40"/>
                                  <a:gd name="T31" fmla="*/ 74 h 75"/>
                                  <a:gd name="T32" fmla="*/ 26 w 40"/>
                                  <a:gd name="T33" fmla="*/ 42 h 75"/>
                                  <a:gd name="T34" fmla="*/ 37 w 40"/>
                                  <a:gd name="T35" fmla="*/ 42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0" h="75">
                                    <a:moveTo>
                                      <a:pt x="37" y="42"/>
                                    </a:moveTo>
                                    <a:cubicBezTo>
                                      <a:pt x="39" y="28"/>
                                      <a:pt x="39" y="28"/>
                                      <a:pt x="39" y="28"/>
                                    </a:cubicBezTo>
                                    <a:cubicBezTo>
                                      <a:pt x="26" y="28"/>
                                      <a:pt x="26" y="28"/>
                                      <a:pt x="26" y="28"/>
                                    </a:cubicBezTo>
                                    <a:cubicBezTo>
                                      <a:pt x="26" y="19"/>
                                      <a:pt x="26" y="19"/>
                                      <a:pt x="26" y="19"/>
                                    </a:cubicBezTo>
                                    <a:cubicBezTo>
                                      <a:pt x="26" y="16"/>
                                      <a:pt x="28" y="12"/>
                                      <a:pt x="34" y="12"/>
                                    </a:cubicBezTo>
                                    <a:cubicBezTo>
                                      <a:pt x="40" y="12"/>
                                      <a:pt x="40" y="12"/>
                                      <a:pt x="40" y="12"/>
                                    </a:cubicBezTo>
                                    <a:cubicBezTo>
                                      <a:pt x="40" y="1"/>
                                      <a:pt x="40" y="1"/>
                                      <a:pt x="40" y="1"/>
                                    </a:cubicBezTo>
                                    <a:cubicBezTo>
                                      <a:pt x="40" y="1"/>
                                      <a:pt x="35" y="0"/>
                                      <a:pt x="30" y="0"/>
                                    </a:cubicBezTo>
                                    <a:cubicBezTo>
                                      <a:pt x="19" y="0"/>
                                      <a:pt x="12" y="6"/>
                                      <a:pt x="12" y="18"/>
                                    </a:cubicBezTo>
                                    <a:cubicBezTo>
                                      <a:pt x="12" y="28"/>
                                      <a:pt x="12" y="28"/>
                                      <a:pt x="12" y="28"/>
                                    </a:cubicBezTo>
                                    <a:cubicBezTo>
                                      <a:pt x="0" y="28"/>
                                      <a:pt x="0" y="28"/>
                                      <a:pt x="0" y="28"/>
                                    </a:cubicBezTo>
                                    <a:cubicBezTo>
                                      <a:pt x="0" y="42"/>
                                      <a:pt x="0" y="42"/>
                                      <a:pt x="0" y="42"/>
                                    </a:cubicBezTo>
                                    <a:cubicBezTo>
                                      <a:pt x="12" y="42"/>
                                      <a:pt x="12" y="42"/>
                                      <a:pt x="12" y="42"/>
                                    </a:cubicBezTo>
                                    <a:cubicBezTo>
                                      <a:pt x="12" y="74"/>
                                      <a:pt x="12" y="74"/>
                                      <a:pt x="12" y="74"/>
                                    </a:cubicBezTo>
                                    <a:cubicBezTo>
                                      <a:pt x="14" y="75"/>
                                      <a:pt x="17" y="75"/>
                                      <a:pt x="19" y="75"/>
                                    </a:cubicBezTo>
                                    <a:cubicBezTo>
                                      <a:pt x="22" y="75"/>
                                      <a:pt x="24" y="75"/>
                                      <a:pt x="26" y="74"/>
                                    </a:cubicBezTo>
                                    <a:cubicBezTo>
                                      <a:pt x="26" y="42"/>
                                      <a:pt x="26" y="42"/>
                                      <a:pt x="26" y="42"/>
                                    </a:cubicBezTo>
                                    <a:lnTo>
                                      <a:pt x="37" y="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55F3F4A5" id="Group 82" o:spid="_x0000_s1026" style="width:14.3pt;height:14.1pt;mso-position-horizontal-relative:char;mso-position-vertical-relative:line" coordsize="358775,354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">
                    <v:shape id="Freeform 66" o:spid="_x0000_s1027" style="position:absolute;width:358775;height:350837;visibility:visible;mso-wrap-style:square;v-text-anchor:top" coordsize="93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" path="m93,46c93,20,72,,46,,20,,,20,,46,,70,17,89,39,92v,-32,,-32,,-32c27,60,27,60,27,60v,-14,,-14,,-14c39,46,39,46,39,46v,-10,,-10,,-10c39,24,46,18,57,18v5,,10,1,10,1c67,30,67,30,67,30v-6,,-6,,-6,c55,30,53,34,53,37v,9,,9,,9c66,46,66,46,66,46,64,60,64,60,64,60v-11,,-11,,-11,c53,92,53,92,53,92,76,89,93,70,93,46xe" fillcolor="#ab88c6 [1941]" stroked="f">
                      <v:path arrowok="t" o:connecttype="custom" o:connectlocs="358775,175419;177459,0;0,175419;150454,350837;150454,228807;104160,228807;104160,175419;150454,175419;150454,137284;219894,68642;258472,72455;258472,114403;235326,114403;204463,141097;204463,175419;254615,175419;246899,228807;204463,228807;204463,350837;358775,175419" o:connectangles="0,0,0,0,0,0,0,0,0,0,0,0,0,0,0,0,0,0,0,0"/>
                    </v:shape>
                    <v:shape id="Freeform 67" o:spid="_x0000_s1028" style="position:absolute;left:103187;top:68262;width:155575;height:285750;visibility:visible;mso-wrap-style:square;v-text-anchor:top" coordsize="4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" path="m37,42c39,28,39,28,39,28v-13,,-13,,-13,c26,19,26,19,26,19v,-3,2,-7,8,-7c40,12,40,12,40,12,40,1,40,1,40,1,40,1,35,,30,,19,,12,6,12,18v,10,,10,,10c,28,,28,,28,,42,,42,,42v12,,12,,12,c12,74,12,74,12,74v2,1,5,1,7,1c22,75,24,75,26,74v,-32,,-32,,-32l37,42xe" stroked="f">
                      <v:path arrowok="t" o:connecttype="custom" o:connectlocs="143907,160020;151686,106680;101124,106680;101124,72390;132239,45720;155575,45720;155575,3810;116681,0;46673,68580;46673,106680;0,106680;0,160020;46673,160020;46673,281940;73898,285750;101124,281940;101124,160020;143907,160020" o:connectangles="0,0,0,0,0,0,0,0,0,0,0,0,0,0,0,0,0,0"/>
                    </v:shape>
                    <w10:anchorlock/>
                  </v:group>
                </w:pict>
              </mc:Fallback>
            </mc:AlternateContent>
          </w:r>
          <w:r w:rsidR="008C5119"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r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proofErr w:type="spellStart"/>
          <w:r>
            <w:rPr>
              <w:color w:val="724793" w:themeColor="accent2"/>
              <w:spacing w:val="-4"/>
              <w:sz w:val="18"/>
              <w:szCs w:val="18"/>
            </w:rPr>
            <w:t>chrissteella</w:t>
          </w:r>
          <w:r w:rsidR="004D0BEC">
            <w:rPr>
              <w:color w:val="724793" w:themeColor="accent2"/>
              <w:spacing w:val="-4"/>
              <w:sz w:val="18"/>
              <w:szCs w:val="18"/>
            </w:rPr>
            <w:t>b</w:t>
          </w:r>
          <w:r>
            <w:rPr>
              <w:color w:val="724793" w:themeColor="accent2"/>
              <w:spacing w:val="-4"/>
              <w:sz w:val="18"/>
              <w:szCs w:val="18"/>
            </w:rPr>
            <w:t>or</w:t>
          </w:r>
          <w:proofErr w:type="spellEnd"/>
        </w:p>
      </w:tc>
      <w:tc>
        <w:tcPr>
          <w:tcW w:w="1843" w:type="dxa"/>
          <w:vAlign w:val="center"/>
        </w:tcPr>
        <w:p w14:paraId="2BE930C4" w14:textId="77777777" w:rsidR="008C5119" w:rsidRPr="00910ED5" w:rsidRDefault="005071C3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6A1424">
            <w:rPr>
              <w:noProof/>
              <w:color w:val="724793" w:themeColor="accent2"/>
              <w:spacing w:val="-4"/>
              <w:sz w:val="18"/>
              <w:szCs w:val="18"/>
              <w:lang w:eastAsia="en-AU"/>
            </w:rPr>
            <mc:AlternateContent>
              <mc:Choice Requires="wpg">
                <w:drawing>
                  <wp:inline distT="0" distB="0" distL="0" distR="0" wp14:anchorId="2496C2ED" wp14:editId="46C0C188">
                    <wp:extent cx="168275" cy="168275"/>
                    <wp:effectExtent l="0" t="0" r="3175" b="3175"/>
                    <wp:docPr id="12" name="Group 8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68275" cy="168275"/>
                              <a:chOff x="0" y="0"/>
                              <a:chExt cx="309563" cy="309562"/>
                            </a:xfrm>
                          </wpg:grpSpPr>
                          <wps:wsp>
                            <wps:cNvPr id="13" name="Oval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0662" y="53975"/>
                                <a:ext cx="34925" cy="3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Freeform 6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80962" y="76200"/>
                                <a:ext cx="150813" cy="152400"/>
                              </a:xfrm>
                              <a:custGeom>
                                <a:avLst/>
                                <a:gdLst>
                                  <a:gd name="T0" fmla="*/ 19 w 39"/>
                                  <a:gd name="T1" fmla="*/ 0 h 40"/>
                                  <a:gd name="T2" fmla="*/ 0 w 39"/>
                                  <a:gd name="T3" fmla="*/ 20 h 40"/>
                                  <a:gd name="T4" fmla="*/ 19 w 39"/>
                                  <a:gd name="T5" fmla="*/ 40 h 40"/>
                                  <a:gd name="T6" fmla="*/ 39 w 39"/>
                                  <a:gd name="T7" fmla="*/ 20 h 40"/>
                                  <a:gd name="T8" fmla="*/ 19 w 39"/>
                                  <a:gd name="T9" fmla="*/ 0 h 40"/>
                                  <a:gd name="T10" fmla="*/ 19 w 39"/>
                                  <a:gd name="T11" fmla="*/ 33 h 40"/>
                                  <a:gd name="T12" fmla="*/ 7 w 39"/>
                                  <a:gd name="T13" fmla="*/ 20 h 40"/>
                                  <a:gd name="T14" fmla="*/ 19 w 39"/>
                                  <a:gd name="T15" fmla="*/ 8 h 40"/>
                                  <a:gd name="T16" fmla="*/ 32 w 39"/>
                                  <a:gd name="T17" fmla="*/ 20 h 40"/>
                                  <a:gd name="T18" fmla="*/ 19 w 39"/>
                                  <a:gd name="T19" fmla="*/ 33 h 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9" h="40">
                                    <a:moveTo>
                                      <a:pt x="19" y="0"/>
                                    </a:moveTo>
                                    <a:cubicBezTo>
                                      <a:pt x="8" y="0"/>
                                      <a:pt x="0" y="9"/>
                                      <a:pt x="0" y="20"/>
                                    </a:cubicBezTo>
                                    <a:cubicBezTo>
                                      <a:pt x="0" y="31"/>
                                      <a:pt x="8" y="40"/>
                                      <a:pt x="19" y="40"/>
                                    </a:cubicBezTo>
                                    <a:cubicBezTo>
                                      <a:pt x="30" y="40"/>
                                      <a:pt x="39" y="31"/>
                                      <a:pt x="39" y="20"/>
                                    </a:cubicBezTo>
                                    <a:cubicBezTo>
                                      <a:pt x="39" y="9"/>
                                      <a:pt x="30" y="0"/>
                                      <a:pt x="19" y="0"/>
                                    </a:cubicBezTo>
                                    <a:close/>
                                    <a:moveTo>
                                      <a:pt x="19" y="33"/>
                                    </a:moveTo>
                                    <a:cubicBezTo>
                                      <a:pt x="12" y="33"/>
                                      <a:pt x="7" y="27"/>
                                      <a:pt x="7" y="20"/>
                                    </a:cubicBezTo>
                                    <a:cubicBezTo>
                                      <a:pt x="7" y="13"/>
                                      <a:pt x="12" y="8"/>
                                      <a:pt x="19" y="8"/>
                                    </a:cubicBezTo>
                                    <a:cubicBezTo>
                                      <a:pt x="26" y="8"/>
                                      <a:pt x="32" y="13"/>
                                      <a:pt x="32" y="20"/>
                                    </a:cubicBezTo>
                                    <a:cubicBezTo>
                                      <a:pt x="32" y="27"/>
                                      <a:pt x="26" y="33"/>
                                      <a:pt x="19" y="3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" name="Freeform 7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309563" cy="309562"/>
                              </a:xfrm>
                              <a:custGeom>
                                <a:avLst/>
                                <a:gdLst>
                                  <a:gd name="T0" fmla="*/ 56 w 80"/>
                                  <a:gd name="T1" fmla="*/ 81 h 81"/>
                                  <a:gd name="T2" fmla="*/ 24 w 80"/>
                                  <a:gd name="T3" fmla="*/ 81 h 81"/>
                                  <a:gd name="T4" fmla="*/ 0 w 80"/>
                                  <a:gd name="T5" fmla="*/ 56 h 81"/>
                                  <a:gd name="T6" fmla="*/ 0 w 80"/>
                                  <a:gd name="T7" fmla="*/ 24 h 81"/>
                                  <a:gd name="T8" fmla="*/ 24 w 80"/>
                                  <a:gd name="T9" fmla="*/ 0 h 81"/>
                                  <a:gd name="T10" fmla="*/ 56 w 80"/>
                                  <a:gd name="T11" fmla="*/ 0 h 81"/>
                                  <a:gd name="T12" fmla="*/ 80 w 80"/>
                                  <a:gd name="T13" fmla="*/ 24 h 81"/>
                                  <a:gd name="T14" fmla="*/ 80 w 80"/>
                                  <a:gd name="T15" fmla="*/ 56 h 81"/>
                                  <a:gd name="T16" fmla="*/ 56 w 80"/>
                                  <a:gd name="T17" fmla="*/ 81 h 81"/>
                                  <a:gd name="T18" fmla="*/ 24 w 80"/>
                                  <a:gd name="T19" fmla="*/ 8 h 81"/>
                                  <a:gd name="T20" fmla="*/ 7 w 80"/>
                                  <a:gd name="T21" fmla="*/ 24 h 81"/>
                                  <a:gd name="T22" fmla="*/ 7 w 80"/>
                                  <a:gd name="T23" fmla="*/ 56 h 81"/>
                                  <a:gd name="T24" fmla="*/ 24 w 80"/>
                                  <a:gd name="T25" fmla="*/ 73 h 81"/>
                                  <a:gd name="T26" fmla="*/ 56 w 80"/>
                                  <a:gd name="T27" fmla="*/ 73 h 81"/>
                                  <a:gd name="T28" fmla="*/ 73 w 80"/>
                                  <a:gd name="T29" fmla="*/ 56 h 81"/>
                                  <a:gd name="T30" fmla="*/ 73 w 80"/>
                                  <a:gd name="T31" fmla="*/ 24 h 81"/>
                                  <a:gd name="T32" fmla="*/ 56 w 80"/>
                                  <a:gd name="T33" fmla="*/ 8 h 81"/>
                                  <a:gd name="T34" fmla="*/ 24 w 80"/>
                                  <a:gd name="T35" fmla="*/ 8 h 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80" h="81">
                                    <a:moveTo>
                                      <a:pt x="56" y="81"/>
                                    </a:moveTo>
                                    <a:cubicBezTo>
                                      <a:pt x="24" y="81"/>
                                      <a:pt x="24" y="81"/>
                                      <a:pt x="24" y="81"/>
                                    </a:cubicBezTo>
                                    <a:cubicBezTo>
                                      <a:pt x="11" y="81"/>
                                      <a:pt x="0" y="70"/>
                                      <a:pt x="0" y="56"/>
                                    </a:cubicBezTo>
                                    <a:cubicBezTo>
                                      <a:pt x="0" y="24"/>
                                      <a:pt x="0" y="24"/>
                                      <a:pt x="0" y="24"/>
                                    </a:cubicBezTo>
                                    <a:cubicBezTo>
                                      <a:pt x="0" y="11"/>
                                      <a:pt x="11" y="0"/>
                                      <a:pt x="24" y="0"/>
                                    </a:cubicBezTo>
                                    <a:cubicBezTo>
                                      <a:pt x="56" y="0"/>
                                      <a:pt x="56" y="0"/>
                                      <a:pt x="56" y="0"/>
                                    </a:cubicBezTo>
                                    <a:cubicBezTo>
                                      <a:pt x="70" y="0"/>
                                      <a:pt x="80" y="11"/>
                                      <a:pt x="80" y="24"/>
                                    </a:cubicBezTo>
                                    <a:cubicBezTo>
                                      <a:pt x="80" y="56"/>
                                      <a:pt x="80" y="56"/>
                                      <a:pt x="80" y="56"/>
                                    </a:cubicBezTo>
                                    <a:cubicBezTo>
                                      <a:pt x="80" y="70"/>
                                      <a:pt x="70" y="81"/>
                                      <a:pt x="56" y="81"/>
                                    </a:cubicBezTo>
                                    <a:close/>
                                    <a:moveTo>
                                      <a:pt x="24" y="8"/>
                                    </a:moveTo>
                                    <a:cubicBezTo>
                                      <a:pt x="15" y="8"/>
                                      <a:pt x="7" y="15"/>
                                      <a:pt x="7" y="24"/>
                                    </a:cubicBezTo>
                                    <a:cubicBezTo>
                                      <a:pt x="7" y="56"/>
                                      <a:pt x="7" y="56"/>
                                      <a:pt x="7" y="56"/>
                                    </a:cubicBezTo>
                                    <a:cubicBezTo>
                                      <a:pt x="7" y="66"/>
                                      <a:pt x="15" y="73"/>
                                      <a:pt x="24" y="73"/>
                                    </a:cubicBezTo>
                                    <a:cubicBezTo>
                                      <a:pt x="56" y="73"/>
                                      <a:pt x="56" y="73"/>
                                      <a:pt x="56" y="73"/>
                                    </a:cubicBezTo>
                                    <a:cubicBezTo>
                                      <a:pt x="65" y="73"/>
                                      <a:pt x="73" y="66"/>
                                      <a:pt x="73" y="56"/>
                                    </a:cubicBezTo>
                                    <a:cubicBezTo>
                                      <a:pt x="73" y="24"/>
                                      <a:pt x="73" y="24"/>
                                      <a:pt x="73" y="24"/>
                                    </a:cubicBezTo>
                                    <a:cubicBezTo>
                                      <a:pt x="73" y="15"/>
                                      <a:pt x="65" y="8"/>
                                      <a:pt x="56" y="8"/>
                                    </a:cubicBezTo>
                                    <a:lnTo>
                                      <a:pt x="24" y="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2BBC9BB4" id="Group 83" o:spid="_x0000_s1026" style="width:13.25pt;height:13.25pt;mso-position-horizontal-relative:char;mso-position-vertical-relative:line" coordsize="309563,309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">
                    <v:oval id="Oval 13" o:spid="_x0000_s1027" style="position:absolute;left:220662;top:53975;width:34925;height:3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" fillcolor="#ab88c6 [1941]" stroked="f"/>
                    <v:shape id="Freeform 69" o:spid="_x0000_s1028" style="position:absolute;left:80962;top:76200;width:150813;height:152400;visibility:visible;mso-wrap-style:square;v-text-anchor:top" coordsize="39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" path="m19,c8,,,9,,20,,31,8,40,19,40v11,,20,-9,20,-20c39,9,30,,19,xm19,33c12,33,7,27,7,20,7,13,12,8,19,8v7,,13,5,13,12c32,27,26,33,19,33xe" fillcolor="#ab88c6 [1941]" stroked="f">
                      <v:path arrowok="t" o:connecttype="custom" o:connectlocs="73473,0;0,76200;73473,152400;150813,76200;73473,0;73473,125730;27069,76200;73473,30480;123744,76200;73473,125730" o:connectangles="0,0,0,0,0,0,0,0,0,0"/>
                      <o:lock v:ext="edit" verticies="t"/>
                    </v:shape>
                    <v:shape id="Freeform 70" o:spid="_x0000_s1029" style="position:absolute;width:309563;height:309562;visibility:visible;mso-wrap-style:square;v-text-anchor:top" coordsize="80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" path="m56,81v-32,,-32,,-32,c11,81,,70,,56,,24,,24,,24,,11,11,,24,,56,,56,,56,,70,,80,11,80,24v,32,,32,,32c80,70,70,81,56,81xm24,8c15,8,7,15,7,24v,32,,32,,32c7,66,15,73,24,73v32,,32,,32,c65,73,73,66,73,56v,-32,,-32,,-32c73,15,65,8,56,8l24,8xe" fillcolor="#ab88c6 [1941]" stroked="f">
                      <v:path arrowok="t" o:connecttype="custom" o:connectlocs="216694,309562;92869,309562;0,214018;0,91722;92869,0;216694,0;309563,91722;309563,214018;216694,309562;92869,30574;27087,91722;27087,214018;92869,278988;216694,278988;282476,214018;282476,91722;216694,30574;92869,30574" o:connectangles="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  <w:r w:rsidR="008C5119" w:rsidRPr="00910ED5">
            <w:rPr>
              <w:color w:val="724793" w:themeColor="accent2"/>
              <w:spacing w:val="-4"/>
              <w:sz w:val="18"/>
              <w:szCs w:val="18"/>
            </w:rPr>
            <w:t xml:space="preserve">  </w:t>
          </w:r>
          <w:proofErr w:type="spellStart"/>
          <w:r>
            <w:rPr>
              <w:color w:val="724793" w:themeColor="accent2"/>
              <w:spacing w:val="-4"/>
              <w:sz w:val="18"/>
              <w:szCs w:val="18"/>
            </w:rPr>
            <w:t>chrissteelmla</w:t>
          </w:r>
          <w:proofErr w:type="spellEnd"/>
        </w:p>
      </w:tc>
    </w:tr>
  </w:tbl>
  <w:p w14:paraId="2E6AD34D" w14:textId="77777777" w:rsidR="008C5119" w:rsidRDefault="008C5119" w:rsidP="008C5119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7696" behindDoc="1" locked="0" layoutInCell="1" allowOverlap="1" wp14:anchorId="6BCD6A87" wp14:editId="427C9B01">
          <wp:simplePos x="0" y="0"/>
          <wp:positionH relativeFrom="page">
            <wp:posOffset>4763</wp:posOffset>
          </wp:positionH>
          <wp:positionV relativeFrom="paragraph">
            <wp:posOffset>-949150</wp:posOffset>
          </wp:positionV>
          <wp:extent cx="7162800" cy="1502235"/>
          <wp:effectExtent l="0" t="0" r="0" b="3175"/>
          <wp:wrapNone/>
          <wp:docPr id="6" name="Picture 6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0" cy="1502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3902A5" w14:textId="77777777" w:rsidR="005351C5" w:rsidRPr="008C5119" w:rsidRDefault="005351C5" w:rsidP="008C51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40E6BB" w14:textId="77777777" w:rsidR="007313F6" w:rsidRDefault="007313F6" w:rsidP="00AD7D31">
      <w:pPr>
        <w:spacing w:after="0" w:line="240" w:lineRule="auto"/>
      </w:pPr>
      <w:r>
        <w:separator/>
      </w:r>
    </w:p>
  </w:footnote>
  <w:footnote w:type="continuationSeparator" w:id="0">
    <w:p w14:paraId="1F6FA4C7" w14:textId="77777777" w:rsidR="007313F6" w:rsidRDefault="007313F6" w:rsidP="00AD7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05322" w14:textId="01FC0663" w:rsidR="00AD7D31" w:rsidRDefault="00AD7D31" w:rsidP="007735B2">
    <w:pPr>
      <w:pStyle w:val="Header"/>
      <w:jc w:val="center"/>
    </w:pPr>
  </w:p>
  <w:p w14:paraId="3C8DBC50" w14:textId="247E1352" w:rsidR="00F01FB6" w:rsidRDefault="00F01FB6" w:rsidP="007735B2">
    <w:pPr>
      <w:pStyle w:val="Header"/>
      <w:jc w:val="center"/>
    </w:pPr>
  </w:p>
  <w:p w14:paraId="13B7FB7F" w14:textId="1437EE49" w:rsidR="00F01FB6" w:rsidRDefault="00F01FB6" w:rsidP="007735B2">
    <w:pPr>
      <w:pStyle w:val="Header"/>
      <w:jc w:val="center"/>
    </w:pPr>
  </w:p>
  <w:p w14:paraId="40BD345F" w14:textId="358EEFC9" w:rsidR="00F01FB6" w:rsidRDefault="00F01FB6" w:rsidP="007735B2">
    <w:pPr>
      <w:pStyle w:val="Header"/>
      <w:jc w:val="center"/>
    </w:pPr>
  </w:p>
  <w:p w14:paraId="4791D29A" w14:textId="77777777" w:rsidR="00F01FB6" w:rsidRDefault="00F01FB6" w:rsidP="007735B2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3F2B9" w14:textId="77777777" w:rsidR="00027AFE" w:rsidRDefault="00EA7B1C" w:rsidP="006C6335">
    <w:pPr>
      <w:pStyle w:val="Topspacer"/>
      <w:rPr>
        <w:sz w:val="12"/>
        <w:szCs w:val="20"/>
      </w:rPr>
    </w:pPr>
    <w:r>
      <w:rPr>
        <w:noProof/>
        <w:lang w:eastAsia="en-AU"/>
      </w:rPr>
      <w:drawing>
        <wp:anchor distT="0" distB="0" distL="114300" distR="114300" simplePos="0" relativeHeight="251672574" behindDoc="1" locked="0" layoutInCell="1" allowOverlap="1" wp14:anchorId="48AECB90" wp14:editId="74C41F5D">
          <wp:simplePos x="0" y="0"/>
          <wp:positionH relativeFrom="margin">
            <wp:posOffset>-619758</wp:posOffset>
          </wp:positionH>
          <wp:positionV relativeFrom="paragraph">
            <wp:posOffset>-36195</wp:posOffset>
          </wp:positionV>
          <wp:extent cx="7538814" cy="1580719"/>
          <wp:effectExtent l="0" t="0" r="508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8814" cy="1580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37E0"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22F41AA3" wp14:editId="09AEAFC4">
              <wp:simplePos x="0" y="0"/>
              <wp:positionH relativeFrom="column">
                <wp:posOffset>-648335</wp:posOffset>
              </wp:positionH>
              <wp:positionV relativeFrom="paragraph">
                <wp:posOffset>-31115</wp:posOffset>
              </wp:positionV>
              <wp:extent cx="6262370" cy="454660"/>
              <wp:effectExtent l="0" t="0" r="0" b="2540"/>
              <wp:wrapNone/>
              <wp:docPr id="123" name="Group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2370" cy="454660"/>
                        <a:chOff x="0" y="0"/>
                        <a:chExt cx="9862" cy="716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F23A20D" id="Group 123" o:spid="_x0000_s1026" style="position:absolute;margin-left:-51.05pt;margin-top:-2.45pt;width:493.1pt;height:35.8pt;z-index:251675648" coordsize="9862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"/>
          </w:pict>
        </mc:Fallback>
      </mc:AlternateContent>
    </w:r>
    <w:r w:rsidR="007D7FAC" w:rsidRPr="00F50739">
      <w:tab/>
    </w:r>
    <w:r w:rsidR="00F50739">
      <w:rPr>
        <w:spacing w:val="-1"/>
      </w:rPr>
      <w:br/>
    </w:r>
  </w:p>
  <w:p w14:paraId="34636585" w14:textId="77777777" w:rsidR="00B90D33" w:rsidRDefault="005071C3" w:rsidP="00B90D33">
    <w:pPr>
      <w:pStyle w:val="NormalWeb"/>
      <w:spacing w:before="0" w:beforeAutospacing="0" w:after="200" w:afterAutospacing="0"/>
      <w:rPr>
        <w:rStyle w:val="portfolio1"/>
      </w:rPr>
    </w:pPr>
    <w:r>
      <w:rPr>
        <w:b/>
        <w:color w:val="231F20"/>
        <w:spacing w:val="-1"/>
        <w:sz w:val="24"/>
      </w:rPr>
      <w:t>Chris Steel</w:t>
    </w:r>
    <w:r w:rsidR="006F4E04">
      <w:rPr>
        <w:b/>
        <w:color w:val="231F20"/>
        <w:spacing w:val="-1"/>
        <w:sz w:val="24"/>
      </w:rPr>
      <w:t xml:space="preserve"> MLA</w:t>
    </w:r>
    <w:r w:rsidR="006F4E04" w:rsidRPr="00DD766A">
      <w:t xml:space="preserve"> </w:t>
    </w:r>
    <w:r w:rsidR="00B90D33">
      <w:rPr>
        <w:rStyle w:val="portfolio1"/>
      </w:rPr>
      <w:br/>
    </w:r>
    <w:r w:rsidR="00B90D33">
      <w:rPr>
        <w:rFonts w:cs="Calibri"/>
        <w:color w:val="000000"/>
      </w:rPr>
      <w:t>Minister for Transport and City Services</w:t>
    </w:r>
    <w:r w:rsidR="00B90D33">
      <w:rPr>
        <w:rFonts w:cs="Calibri"/>
        <w:color w:val="000000"/>
      </w:rPr>
      <w:br/>
      <w:t>Minister for Skills</w:t>
    </w:r>
    <w:r w:rsidR="00B90D33">
      <w:rPr>
        <w:rFonts w:cs="Calibri"/>
        <w:color w:val="000000"/>
      </w:rPr>
      <w:br/>
      <w:t>Special Minister of State</w:t>
    </w:r>
  </w:p>
  <w:p w14:paraId="643A6FA3" w14:textId="77777777" w:rsidR="005071C3" w:rsidRPr="00010CFE" w:rsidRDefault="00B90D33" w:rsidP="00B90D33">
    <w:pPr>
      <w:pStyle w:val="NormalWeb"/>
      <w:spacing w:before="0" w:beforeAutospacing="0" w:after="200" w:afterAutospacing="0"/>
    </w:pPr>
    <w:r w:rsidRPr="007A678C">
      <w:rPr>
        <w:rStyle w:val="portfolio1"/>
      </w:rPr>
      <w:t>Mem</w:t>
    </w:r>
    <w:r>
      <w:t>ber for Murrumbidgee</w:t>
    </w:r>
    <w:r>
      <w:rPr>
        <w:noProof/>
        <w:sz w:val="12"/>
        <w:szCs w:val="20"/>
      </w:rPr>
      <w:t xml:space="preserve"> </w:t>
    </w:r>
    <w:r w:rsidR="005071C3">
      <w:rPr>
        <w:noProof/>
        <w:sz w:val="12"/>
        <w:szCs w:val="20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D99AFCC" wp14:editId="5BF9E46C">
              <wp:simplePos x="0" y="0"/>
              <wp:positionH relativeFrom="margin">
                <wp:posOffset>36195</wp:posOffset>
              </wp:positionH>
              <wp:positionV relativeFrom="paragraph">
                <wp:posOffset>382905</wp:posOffset>
              </wp:positionV>
              <wp:extent cx="6191885" cy="0"/>
              <wp:effectExtent l="0" t="0" r="0" b="0"/>
              <wp:wrapNone/>
              <wp:docPr id="100" name="Straight Connector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88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BD8A4B6" id="Straight Connector 100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.85pt,30.15pt" to="490.4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" strokecolor="black [3213]" strokeweight=".5pt">
              <v:stroke joinstyle="miter"/>
              <w10:wrap anchorx="margin"/>
            </v:line>
          </w:pict>
        </mc:Fallback>
      </mc:AlternateContent>
    </w:r>
  </w:p>
  <w:p w14:paraId="30D9B5A1" w14:textId="77777777" w:rsidR="00A6097C" w:rsidRPr="00003B4A" w:rsidRDefault="00A6097C" w:rsidP="005071C3">
    <w:pPr>
      <w:pStyle w:val="Portfolios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83"/>
    <w:rsid w:val="00001B6F"/>
    <w:rsid w:val="00003B4A"/>
    <w:rsid w:val="0000736C"/>
    <w:rsid w:val="00010CFE"/>
    <w:rsid w:val="000125FC"/>
    <w:rsid w:val="00027AFE"/>
    <w:rsid w:val="0004085B"/>
    <w:rsid w:val="0005572F"/>
    <w:rsid w:val="0006371F"/>
    <w:rsid w:val="00074475"/>
    <w:rsid w:val="000910DF"/>
    <w:rsid w:val="000A2C3D"/>
    <w:rsid w:val="000B5C87"/>
    <w:rsid w:val="000C331E"/>
    <w:rsid w:val="000C3B66"/>
    <w:rsid w:val="000E5993"/>
    <w:rsid w:val="00114883"/>
    <w:rsid w:val="00131016"/>
    <w:rsid w:val="001450DC"/>
    <w:rsid w:val="001804F3"/>
    <w:rsid w:val="001851B2"/>
    <w:rsid w:val="00185771"/>
    <w:rsid w:val="00195EAD"/>
    <w:rsid w:val="001D7389"/>
    <w:rsid w:val="001F109C"/>
    <w:rsid w:val="0020476D"/>
    <w:rsid w:val="00214628"/>
    <w:rsid w:val="0021748B"/>
    <w:rsid w:val="00223565"/>
    <w:rsid w:val="00240F3E"/>
    <w:rsid w:val="002450E9"/>
    <w:rsid w:val="0024559B"/>
    <w:rsid w:val="00275A24"/>
    <w:rsid w:val="00283D3B"/>
    <w:rsid w:val="002B5061"/>
    <w:rsid w:val="002D4441"/>
    <w:rsid w:val="002E1D40"/>
    <w:rsid w:val="002E4AEC"/>
    <w:rsid w:val="002F6012"/>
    <w:rsid w:val="00313E4A"/>
    <w:rsid w:val="0036596F"/>
    <w:rsid w:val="003871D9"/>
    <w:rsid w:val="00393CFD"/>
    <w:rsid w:val="003A3DB5"/>
    <w:rsid w:val="003E4068"/>
    <w:rsid w:val="003F3279"/>
    <w:rsid w:val="0041104E"/>
    <w:rsid w:val="004273A2"/>
    <w:rsid w:val="00430F7A"/>
    <w:rsid w:val="00447ADE"/>
    <w:rsid w:val="004517FA"/>
    <w:rsid w:val="00471BB4"/>
    <w:rsid w:val="004C2E5A"/>
    <w:rsid w:val="004C45B1"/>
    <w:rsid w:val="004D0BEC"/>
    <w:rsid w:val="005071C3"/>
    <w:rsid w:val="00510E92"/>
    <w:rsid w:val="005318D2"/>
    <w:rsid w:val="005351C5"/>
    <w:rsid w:val="0055749D"/>
    <w:rsid w:val="005601EA"/>
    <w:rsid w:val="005865BE"/>
    <w:rsid w:val="00591A1C"/>
    <w:rsid w:val="005B1847"/>
    <w:rsid w:val="005B4D81"/>
    <w:rsid w:val="005C4787"/>
    <w:rsid w:val="005E7DE1"/>
    <w:rsid w:val="0061634E"/>
    <w:rsid w:val="006205B9"/>
    <w:rsid w:val="0064748B"/>
    <w:rsid w:val="0065483F"/>
    <w:rsid w:val="00655CD8"/>
    <w:rsid w:val="00670233"/>
    <w:rsid w:val="00696899"/>
    <w:rsid w:val="00696DDB"/>
    <w:rsid w:val="006A1B70"/>
    <w:rsid w:val="006B35F9"/>
    <w:rsid w:val="006B7F31"/>
    <w:rsid w:val="006C6335"/>
    <w:rsid w:val="006F4E04"/>
    <w:rsid w:val="0070614C"/>
    <w:rsid w:val="00712BA7"/>
    <w:rsid w:val="00725519"/>
    <w:rsid w:val="007313F6"/>
    <w:rsid w:val="00742013"/>
    <w:rsid w:val="00743F56"/>
    <w:rsid w:val="00751F7B"/>
    <w:rsid w:val="0076461E"/>
    <w:rsid w:val="007735B2"/>
    <w:rsid w:val="00787D19"/>
    <w:rsid w:val="00795E1D"/>
    <w:rsid w:val="007A0818"/>
    <w:rsid w:val="007B465C"/>
    <w:rsid w:val="007C0E1E"/>
    <w:rsid w:val="007D7FAC"/>
    <w:rsid w:val="007E5904"/>
    <w:rsid w:val="007F5BA8"/>
    <w:rsid w:val="0080166D"/>
    <w:rsid w:val="008045F5"/>
    <w:rsid w:val="0080488F"/>
    <w:rsid w:val="00806ACB"/>
    <w:rsid w:val="00834846"/>
    <w:rsid w:val="00855531"/>
    <w:rsid w:val="008901A6"/>
    <w:rsid w:val="00896A7B"/>
    <w:rsid w:val="008A04F4"/>
    <w:rsid w:val="008A203B"/>
    <w:rsid w:val="008A4B0C"/>
    <w:rsid w:val="008B753C"/>
    <w:rsid w:val="008C5119"/>
    <w:rsid w:val="008D15E5"/>
    <w:rsid w:val="008D37E0"/>
    <w:rsid w:val="008E5B43"/>
    <w:rsid w:val="008F4151"/>
    <w:rsid w:val="00901A0A"/>
    <w:rsid w:val="00901B08"/>
    <w:rsid w:val="00905F4F"/>
    <w:rsid w:val="00921D4E"/>
    <w:rsid w:val="0093464B"/>
    <w:rsid w:val="00947940"/>
    <w:rsid w:val="009504A6"/>
    <w:rsid w:val="00971901"/>
    <w:rsid w:val="00985856"/>
    <w:rsid w:val="009A6148"/>
    <w:rsid w:val="009B6D21"/>
    <w:rsid w:val="009C2877"/>
    <w:rsid w:val="00A031A0"/>
    <w:rsid w:val="00A21279"/>
    <w:rsid w:val="00A256A9"/>
    <w:rsid w:val="00A2602E"/>
    <w:rsid w:val="00A2718B"/>
    <w:rsid w:val="00A43299"/>
    <w:rsid w:val="00A43871"/>
    <w:rsid w:val="00A6097C"/>
    <w:rsid w:val="00A8572D"/>
    <w:rsid w:val="00A93161"/>
    <w:rsid w:val="00A96947"/>
    <w:rsid w:val="00AC54CC"/>
    <w:rsid w:val="00AD7D31"/>
    <w:rsid w:val="00AF08DA"/>
    <w:rsid w:val="00AF2B15"/>
    <w:rsid w:val="00B026BE"/>
    <w:rsid w:val="00B3549F"/>
    <w:rsid w:val="00B478E3"/>
    <w:rsid w:val="00B62B13"/>
    <w:rsid w:val="00B6377E"/>
    <w:rsid w:val="00B85096"/>
    <w:rsid w:val="00B90D33"/>
    <w:rsid w:val="00B91F55"/>
    <w:rsid w:val="00C04DFF"/>
    <w:rsid w:val="00C176C5"/>
    <w:rsid w:val="00C467D1"/>
    <w:rsid w:val="00C90DBD"/>
    <w:rsid w:val="00CA0045"/>
    <w:rsid w:val="00CA3DE0"/>
    <w:rsid w:val="00CA4B9B"/>
    <w:rsid w:val="00D047E0"/>
    <w:rsid w:val="00D14F83"/>
    <w:rsid w:val="00DC086F"/>
    <w:rsid w:val="00DC5092"/>
    <w:rsid w:val="00DD1D8F"/>
    <w:rsid w:val="00DD4E8C"/>
    <w:rsid w:val="00DD766A"/>
    <w:rsid w:val="00E04FD9"/>
    <w:rsid w:val="00E14BC8"/>
    <w:rsid w:val="00E31ABE"/>
    <w:rsid w:val="00E405D0"/>
    <w:rsid w:val="00E6006E"/>
    <w:rsid w:val="00E65A00"/>
    <w:rsid w:val="00E809A8"/>
    <w:rsid w:val="00E80BC3"/>
    <w:rsid w:val="00E917C0"/>
    <w:rsid w:val="00EA7B1C"/>
    <w:rsid w:val="00EB388C"/>
    <w:rsid w:val="00EB579F"/>
    <w:rsid w:val="00ED5634"/>
    <w:rsid w:val="00EE1DD4"/>
    <w:rsid w:val="00EE6CA3"/>
    <w:rsid w:val="00EF02E3"/>
    <w:rsid w:val="00EF0A8B"/>
    <w:rsid w:val="00F01FB6"/>
    <w:rsid w:val="00F14007"/>
    <w:rsid w:val="00F50739"/>
    <w:rsid w:val="00F54423"/>
    <w:rsid w:val="00F55EB4"/>
    <w:rsid w:val="00F7589C"/>
    <w:rsid w:val="00FB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57AAD2"/>
  <w15:chartTrackingRefBased/>
  <w15:docId w15:val="{8F5D8852-704D-4FCB-A593-9117AF44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423"/>
    <w:pPr>
      <w:spacing w:after="160" w:line="259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A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42168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48B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Heading5">
    <w:name w:val="heading 5"/>
    <w:basedOn w:val="Normal"/>
    <w:link w:val="Heading5Char"/>
    <w:uiPriority w:val="1"/>
    <w:qFormat/>
    <w:rsid w:val="0064748B"/>
    <w:pPr>
      <w:widowControl w:val="0"/>
      <w:spacing w:after="0" w:line="240" w:lineRule="auto"/>
      <w:ind w:left="1133"/>
      <w:outlineLvl w:val="4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D31"/>
  </w:style>
  <w:style w:type="paragraph" w:styleId="Footer">
    <w:name w:val="footer"/>
    <w:basedOn w:val="Normal"/>
    <w:link w:val="FooterChar"/>
    <w:uiPriority w:val="99"/>
    <w:unhideWhenUsed/>
    <w:rsid w:val="00240F3E"/>
    <w:pPr>
      <w:tabs>
        <w:tab w:val="center" w:pos="4513"/>
        <w:tab w:val="right" w:pos="9026"/>
      </w:tabs>
      <w:spacing w:before="40" w:after="40" w:line="240" w:lineRule="auto"/>
      <w:jc w:val="right"/>
    </w:pPr>
    <w:rPr>
      <w:color w:val="472D8C" w:themeColor="accent1"/>
      <w:spacing w:val="-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40F3E"/>
    <w:rPr>
      <w:color w:val="472D8C" w:themeColor="accent1"/>
      <w:spacing w:val="-4"/>
      <w:sz w:val="18"/>
      <w:szCs w:val="18"/>
      <w:lang w:eastAsia="en-US"/>
    </w:rPr>
  </w:style>
  <w:style w:type="character" w:customStyle="1" w:styleId="Heading5Char">
    <w:name w:val="Heading 5 Char"/>
    <w:link w:val="Heading5"/>
    <w:uiPriority w:val="1"/>
    <w:rsid w:val="0064748B"/>
    <w:rPr>
      <w:rFonts w:ascii="Calibri" w:eastAsia="Calibri" w:hAnsi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64748B"/>
    <w:pPr>
      <w:widowControl w:val="0"/>
      <w:spacing w:after="0" w:line="240" w:lineRule="auto"/>
      <w:ind w:left="20"/>
    </w:pPr>
    <w:rPr>
      <w:lang w:val="en-US"/>
    </w:rPr>
  </w:style>
  <w:style w:type="character" w:customStyle="1" w:styleId="BodyTextChar">
    <w:name w:val="Body Text Char"/>
    <w:link w:val="BodyText"/>
    <w:uiPriority w:val="1"/>
    <w:rsid w:val="0064748B"/>
    <w:rPr>
      <w:rFonts w:ascii="Calibri" w:eastAsia="Calibri" w:hAnsi="Calibri"/>
      <w:lang w:val="en-US"/>
    </w:rPr>
  </w:style>
  <w:style w:type="character" w:styleId="Hyperlink">
    <w:name w:val="Hyperlink"/>
    <w:uiPriority w:val="99"/>
    <w:unhideWhenUsed/>
    <w:rsid w:val="0064748B"/>
    <w:rPr>
      <w:color w:val="0563C1"/>
      <w:u w:val="single"/>
    </w:rPr>
  </w:style>
  <w:style w:type="character" w:customStyle="1" w:styleId="Heading4Char">
    <w:name w:val="Heading 4 Char"/>
    <w:link w:val="Heading4"/>
    <w:uiPriority w:val="9"/>
    <w:semiHidden/>
    <w:rsid w:val="0064748B"/>
    <w:rPr>
      <w:rFonts w:ascii="Calibri Light" w:eastAsia="Times New Roman" w:hAnsi="Calibri Light" w:cs="Times New Roman"/>
      <w:i/>
      <w:iCs/>
      <w:color w:val="2E74B5"/>
    </w:rPr>
  </w:style>
  <w:style w:type="paragraph" w:customStyle="1" w:styleId="Portfolio">
    <w:name w:val="Portfolio"/>
    <w:basedOn w:val="Heading4"/>
    <w:link w:val="PortfolioChar"/>
    <w:uiPriority w:val="1"/>
    <w:qFormat/>
    <w:rsid w:val="0064748B"/>
    <w:pPr>
      <w:keepNext w:val="0"/>
      <w:keepLines w:val="0"/>
      <w:widowControl w:val="0"/>
      <w:spacing w:before="0" w:line="277" w:lineRule="exact"/>
      <w:ind w:right="-59"/>
    </w:pPr>
    <w:rPr>
      <w:rFonts w:eastAsia="Calibri Light"/>
      <w:i w:val="0"/>
      <w:iCs w:val="0"/>
      <w:color w:val="231F20"/>
      <w:spacing w:val="-3"/>
      <w:sz w:val="24"/>
      <w:szCs w:val="24"/>
      <w:lang w:val="en-US"/>
    </w:rPr>
  </w:style>
  <w:style w:type="character" w:customStyle="1" w:styleId="PortfolioChar">
    <w:name w:val="Portfolio Char"/>
    <w:link w:val="Portfolio"/>
    <w:uiPriority w:val="1"/>
    <w:rsid w:val="0064748B"/>
    <w:rPr>
      <w:rFonts w:ascii="Calibri Light" w:eastAsia="Calibri Light" w:hAnsi="Calibri Light" w:cs="Times New Roman"/>
      <w:i w:val="0"/>
      <w:iCs w:val="0"/>
      <w:color w:val="231F20"/>
      <w:spacing w:val="-3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450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0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9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97C"/>
    <w:rPr>
      <w:b/>
      <w:bCs/>
      <w:lang w:eastAsia="en-US"/>
    </w:rPr>
  </w:style>
  <w:style w:type="table" w:styleId="TableGrid">
    <w:name w:val="Table Grid"/>
    <w:basedOn w:val="TableNormal"/>
    <w:uiPriority w:val="39"/>
    <w:rsid w:val="00A60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cer">
    <w:name w:val="spacer"/>
    <w:basedOn w:val="Footer"/>
    <w:qFormat/>
    <w:rsid w:val="00003B4A"/>
    <w:rPr>
      <w:b/>
      <w:bCs/>
      <w:spacing w:val="-1"/>
      <w:sz w:val="8"/>
      <w:szCs w:val="8"/>
    </w:rPr>
  </w:style>
  <w:style w:type="paragraph" w:customStyle="1" w:styleId="Topspacer">
    <w:name w:val="Top_spacer"/>
    <w:basedOn w:val="Normal"/>
    <w:qFormat/>
    <w:rsid w:val="006C6335"/>
    <w:pPr>
      <w:tabs>
        <w:tab w:val="left" w:pos="7216"/>
      </w:tabs>
      <w:spacing w:before="1600" w:after="80" w:line="240" w:lineRule="auto"/>
      <w:ind w:left="5245" w:right="-624"/>
    </w:pPr>
    <w:rPr>
      <w:b/>
      <w:color w:val="231F20"/>
      <w:spacing w:val="21"/>
      <w:sz w:val="24"/>
    </w:rPr>
  </w:style>
  <w:style w:type="paragraph" w:customStyle="1" w:styleId="Portfolios">
    <w:name w:val="Portfolios"/>
    <w:basedOn w:val="Normal"/>
    <w:qFormat/>
    <w:rsid w:val="00C04DFF"/>
    <w:pPr>
      <w:tabs>
        <w:tab w:val="left" w:pos="7216"/>
      </w:tabs>
      <w:spacing w:before="120" w:after="200" w:line="240" w:lineRule="auto"/>
      <w:ind w:right="-624"/>
    </w:pPr>
  </w:style>
  <w:style w:type="paragraph" w:styleId="NormalWeb">
    <w:name w:val="Normal (Web)"/>
    <w:basedOn w:val="Normal"/>
    <w:uiPriority w:val="99"/>
    <w:unhideWhenUsed/>
    <w:rsid w:val="00010CFE"/>
    <w:pPr>
      <w:spacing w:before="100" w:beforeAutospacing="1" w:after="100" w:afterAutospacing="1" w:line="240" w:lineRule="auto"/>
    </w:pPr>
    <w:rPr>
      <w:rFonts w:eastAsiaTheme="minorEastAsia"/>
      <w:lang w:eastAsia="en-AU"/>
    </w:rPr>
  </w:style>
  <w:style w:type="character" w:customStyle="1" w:styleId="portfolio1">
    <w:name w:val="portfolio1"/>
    <w:basedOn w:val="DefaultParagraphFont"/>
    <w:rsid w:val="00010CFE"/>
  </w:style>
  <w:style w:type="character" w:customStyle="1" w:styleId="minister1">
    <w:name w:val="minister1"/>
    <w:basedOn w:val="DefaultParagraphFont"/>
    <w:rsid w:val="00B90D33"/>
    <w:rPr>
      <w:rFonts w:ascii="Calibri" w:hAnsi="Calibri" w:hint="default"/>
      <w:b/>
      <w:bCs/>
      <w:i w:val="0"/>
      <w:iCs w:val="0"/>
      <w:smallCaps w:val="0"/>
      <w:color w:val="000000"/>
      <w:sz w:val="42"/>
      <w:szCs w:val="42"/>
    </w:rPr>
  </w:style>
  <w:style w:type="character" w:customStyle="1" w:styleId="mla1">
    <w:name w:val="mla1"/>
    <w:basedOn w:val="DefaultParagraphFont"/>
    <w:rsid w:val="00B90D33"/>
    <w:rPr>
      <w:rFonts w:ascii="Calibri" w:hAnsi="Calibri" w:hint="default"/>
      <w:b/>
      <w:bCs/>
      <w:i w:val="0"/>
      <w:iCs w:val="0"/>
      <w:smallCaps w:val="0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478E3"/>
    <w:rPr>
      <w:color w:val="808080"/>
    </w:rPr>
  </w:style>
  <w:style w:type="paragraph" w:styleId="ListParagraph">
    <w:name w:val="List Paragraph"/>
    <w:basedOn w:val="Normal"/>
    <w:uiPriority w:val="34"/>
    <w:qFormat/>
    <w:rsid w:val="005601E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75A24"/>
    <w:rPr>
      <w:rFonts w:asciiTheme="majorHAnsi" w:eastAsiaTheme="majorEastAsia" w:hAnsiTheme="majorHAnsi" w:cstheme="majorBidi"/>
      <w:color w:val="342168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6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%20Bourne\Downloads\ChrisSteel-Letterhead%20(2).dotx" TargetMode="External"/></Relationships>
</file>

<file path=word/theme/theme1.xml><?xml version="1.0" encoding="utf-8"?>
<a:theme xmlns:a="http://schemas.openxmlformats.org/drawingml/2006/main" name="Office Theme">
  <a:themeElements>
    <a:clrScheme name="Custom 10">
      <a:dk1>
        <a:sysClr val="windowText" lastClr="000000"/>
      </a:dk1>
      <a:lt1>
        <a:sysClr val="window" lastClr="FFFFFF"/>
      </a:lt1>
      <a:dk2>
        <a:srgbClr val="00AEEF"/>
      </a:dk2>
      <a:lt2>
        <a:srgbClr val="482D8C"/>
      </a:lt2>
      <a:accent1>
        <a:srgbClr val="472D8C"/>
      </a:accent1>
      <a:accent2>
        <a:srgbClr val="724793"/>
      </a:accent2>
      <a:accent3>
        <a:srgbClr val="00A99D"/>
      </a:accent3>
      <a:accent4>
        <a:srgbClr val="EDA41C"/>
      </a:accent4>
      <a:accent5>
        <a:srgbClr val="7F7F7F"/>
      </a:accent5>
      <a:accent6>
        <a:srgbClr val="00A99D"/>
      </a:accent6>
      <a:hlink>
        <a:srgbClr val="333092"/>
      </a:hlink>
      <a:folHlink>
        <a:srgbClr val="7F7F7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6c841be-bb08-4901-87b0-0033aa80d2c6" xsi:nil="true"/>
    <DocumentType xmlns="f6c841be-bb08-4901-87b0-0033aa80d2c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D9B5854DD0943985B1931B7971495" ma:contentTypeVersion="9" ma:contentTypeDescription="Create a new document." ma:contentTypeScope="" ma:versionID="9385ab3f1d2873a1963a3455395ec953">
  <xsd:schema xmlns:xsd="http://www.w3.org/2001/XMLSchema" xmlns:xs="http://www.w3.org/2001/XMLSchema" xmlns:p="http://schemas.microsoft.com/office/2006/metadata/properties" xmlns:ns2="f6c841be-bb08-4901-87b0-0033aa80d2c6" xmlns:ns3="4d47241e-7224-40da-83d9-1113ff4a4334" targetNamespace="http://schemas.microsoft.com/office/2006/metadata/properties" ma:root="true" ma:fieldsID="9e8e38d44e022d07d67ee02009398247" ns2:_="" ns3:_="">
    <xsd:import namespace="f6c841be-bb08-4901-87b0-0033aa80d2c6"/>
    <xsd:import namespace="4d47241e-7224-40da-83d9-1113ff4a4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DocumentTyp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841be-bb08-4901-87b0-0033aa80d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DocumentType" ma:index="11" nillable="true" ma:displayName="Document Type" ma:format="Dropdown" ma:internalName="DocumentType">
      <xsd:simpleType>
        <xsd:restriction base="dms:Choice">
          <xsd:enumeration value="Guideline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7241e-7224-40da-83d9-1113ff4a43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733C5-51FF-453B-99D7-6EFDCCE023AD}">
  <ds:schemaRefs>
    <ds:schemaRef ds:uri="http://schemas.microsoft.com/office/infopath/2007/PartnerControls"/>
    <ds:schemaRef ds:uri="http://www.w3.org/XML/1998/namespace"/>
    <ds:schemaRef ds:uri="f6c841be-bb08-4901-87b0-0033aa80d2c6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4d47241e-7224-40da-83d9-1113ff4a433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79EDF69-DA19-4AB0-A341-ADAE9E85F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841be-bb08-4901-87b0-0033aa80d2c6"/>
    <ds:schemaRef ds:uri="4d47241e-7224-40da-83d9-1113ff4a4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66C206-801A-4FCA-A3D9-F53038BF10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41DCA4-4AEE-4F03-863D-FA4D95AD5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ChrisSteel-Letterhead (2).dotx</Template>
  <TotalTime>3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Scrutiny response - Road Transport Legislation Amendment Bill 2021 (No 2)</vt:lpstr>
    </vt:vector>
  </TitlesOfParts>
  <Company>ACT Government</Company>
  <LinksUpToDate>false</LinksUpToDate>
  <CharactersWithSpaces>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Scrutiny response - Road Transport Legislation Amendment Bill 2021 (No 2)</dc:title>
  <dc:subject/>
  <dc:creator>Bourne, Sarah</dc:creator>
  <cp:keywords/>
  <dc:description/>
  <cp:lastModifiedBy>Shannon, Anne</cp:lastModifiedBy>
  <cp:revision>3</cp:revision>
  <cp:lastPrinted>2018-08-24T07:17:00Z</cp:lastPrinted>
  <dcterms:created xsi:type="dcterms:W3CDTF">2022-03-24T22:37:00Z</dcterms:created>
  <dcterms:modified xsi:type="dcterms:W3CDTF">2022-03-24T22:39:00Z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0x010100190D9B5854DD0943985B1931B7971495</vt:lpwstr>
  </property>
  <property fmtid="{D5CDD505-2E9C-101B-9397-08002B2CF9AE}" pid="3" name="Objective-Id">
    <vt:lpwstr>A32775794</vt:lpwstr>
  </property>
  <property fmtid="{D5CDD505-2E9C-101B-9397-08002B2CF9AE}" pid="4" name="Objective-Title">
    <vt:lpwstr>Attachment B Response to Scrutiny Committee - Road Transport Legislation Amendment Bill 2021 (No 2)</vt:lpwstr>
  </property>
  <property fmtid="{D5CDD505-2E9C-101B-9397-08002B2CF9AE}" pid="5" name="Objective-Comment">
    <vt:lpwstr/>
  </property>
  <property fmtid="{D5CDD505-2E9C-101B-9397-08002B2CF9AE}" pid="6" name="Objective-CreationStamp">
    <vt:filetime>2022-02-03T22:15:48Z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2022-03-22T23:16:41Z</vt:filetime>
  </property>
  <property fmtid="{D5CDD505-2E9C-101B-9397-08002B2CF9AE}" pid="10" name="Objective-ModificationStamp">
    <vt:filetime>2022-03-22T23:16:41Z</vt:filetime>
  </property>
  <property fmtid="{D5CDD505-2E9C-101B-9397-08002B2CF9AE}" pid="11" name="Objective-Owner">
    <vt:lpwstr>Meaghan Evans</vt:lpwstr>
  </property>
  <property fmtid="{D5CDD505-2E9C-101B-9397-08002B2CF9AE}" pid="12" name="Objective-Path">
    <vt:lpwstr>Whole of ACT Government:TCCS STRUCTURE - Content Restriction Hierarchy:01. Assembly, Cabinet, Ministerial:03. Ministerials:02. Active:Minister Brief:TCBS - MIN S2022/00215 - Response to Scrutiny Report 12 - Road Transport Legislation Amendment Bill No 2 -</vt:lpwstr>
  </property>
  <property fmtid="{D5CDD505-2E9C-101B-9397-08002B2CF9AE}" pid="13" name="Objective-Parent">
    <vt:lpwstr>TCBS - MIN S2022/00215 - Response to Scrutiny Report 12 - Road Transport Legislation Amendment Bill No 2 - Minister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6.0</vt:lpwstr>
  </property>
  <property fmtid="{D5CDD505-2E9C-101B-9397-08002B2CF9AE}" pid="16" name="Objective-VersionNumber">
    <vt:r8>11</vt:r8>
  </property>
  <property fmtid="{D5CDD505-2E9C-101B-9397-08002B2CF9AE}" pid="17" name="Objective-VersionComment">
    <vt:lpwstr/>
  </property>
  <property fmtid="{D5CDD505-2E9C-101B-9397-08002B2CF9AE}" pid="18" name="Objective-FileNumber">
    <vt:lpwstr>qA734792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M Author [system]">
    <vt:lpwstr/>
  </property>
  <property fmtid="{D5CDD505-2E9C-101B-9397-08002B2CF9AE}" pid="22" name="Objective-OM Author Organisation [system]">
    <vt:lpwstr/>
  </property>
  <property fmtid="{D5CDD505-2E9C-101B-9397-08002B2CF9AE}" pid="23" name="Objective-OM Author Type [system]">
    <vt:lpwstr/>
  </property>
  <property fmtid="{D5CDD505-2E9C-101B-9397-08002B2CF9AE}" pid="24" name="Objective-OM Date Received [system]">
    <vt:lpwstr/>
  </property>
  <property fmtid="{D5CDD505-2E9C-101B-9397-08002B2CF9AE}" pid="25" name="Objective-OM Date of Document [system]">
    <vt:lpwstr/>
  </property>
  <property fmtid="{D5CDD505-2E9C-101B-9397-08002B2CF9AE}" pid="26" name="Objective-OM External Reference [system]">
    <vt:lpwstr/>
  </property>
  <property fmtid="{D5CDD505-2E9C-101B-9397-08002B2CF9AE}" pid="27" name="Objective-OM Reference [system]">
    <vt:lpwstr/>
  </property>
  <property fmtid="{D5CDD505-2E9C-101B-9397-08002B2CF9AE}" pid="28" name="Objective-OM Topic [system]">
    <vt:lpwstr/>
  </property>
  <property fmtid="{D5CDD505-2E9C-101B-9397-08002B2CF9AE}" pid="29" name="Objective-Suburb [system]">
    <vt:lpwstr/>
  </property>
  <property fmtid="{D5CDD505-2E9C-101B-9397-08002B2CF9AE}" pid="30" name="Objective-OM Author">
    <vt:lpwstr/>
  </property>
  <property fmtid="{D5CDD505-2E9C-101B-9397-08002B2CF9AE}" pid="31" name="Objective-OM Author Organisation">
    <vt:lpwstr/>
  </property>
  <property fmtid="{D5CDD505-2E9C-101B-9397-08002B2CF9AE}" pid="32" name="Objective-OM Author Type">
    <vt:lpwstr/>
  </property>
  <property fmtid="{D5CDD505-2E9C-101B-9397-08002B2CF9AE}" pid="33" name="Objective-OM Date Received">
    <vt:lpwstr/>
  </property>
  <property fmtid="{D5CDD505-2E9C-101B-9397-08002B2CF9AE}" pid="34" name="Objective-OM Date of Document">
    <vt:lpwstr/>
  </property>
  <property fmtid="{D5CDD505-2E9C-101B-9397-08002B2CF9AE}" pid="35" name="Objective-OM External Reference">
    <vt:lpwstr/>
  </property>
  <property fmtid="{D5CDD505-2E9C-101B-9397-08002B2CF9AE}" pid="36" name="Objective-OM Reference">
    <vt:lpwstr/>
  </property>
  <property fmtid="{D5CDD505-2E9C-101B-9397-08002B2CF9AE}" pid="37" name="Objective-OM Topic">
    <vt:lpwstr/>
  </property>
  <property fmtid="{D5CDD505-2E9C-101B-9397-08002B2CF9AE}" pid="38" name="Objective-Suburb">
    <vt:lpwstr/>
  </property>
</Properties>
</file>